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968" w:rsidRDefault="00026968" w:rsidP="00026968">
      <w:pPr>
        <w:rPr>
          <w:rFonts w:eastAsia="Times New Roman"/>
          <w:b/>
          <w:i/>
          <w:sz w:val="32"/>
          <w:szCs w:val="32"/>
        </w:rPr>
      </w:pP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  <w:t>Утверждаю:</w:t>
      </w:r>
    </w:p>
    <w:p w:rsidR="00026968" w:rsidRDefault="00026968" w:rsidP="00026968">
      <w:pPr>
        <w:rPr>
          <w:rFonts w:eastAsia="Times New Roman"/>
          <w:b/>
          <w:i/>
          <w:sz w:val="32"/>
          <w:szCs w:val="32"/>
        </w:rPr>
      </w:pP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>
        <w:rPr>
          <w:rFonts w:eastAsia="Times New Roman"/>
          <w:b/>
          <w:i/>
          <w:sz w:val="32"/>
          <w:szCs w:val="32"/>
        </w:rPr>
        <w:tab/>
      </w:r>
      <w:r w:rsidR="00523682">
        <w:rPr>
          <w:rFonts w:eastAsia="Times New Roman"/>
          <w:b/>
          <w:i/>
          <w:sz w:val="32"/>
          <w:szCs w:val="32"/>
        </w:rPr>
        <w:t xml:space="preserve">Директор </w:t>
      </w:r>
      <w:proofErr w:type="spellStart"/>
      <w:r w:rsidR="00523682">
        <w:rPr>
          <w:rFonts w:eastAsia="Times New Roman"/>
          <w:b/>
          <w:i/>
          <w:sz w:val="32"/>
          <w:szCs w:val="32"/>
        </w:rPr>
        <w:t>школы______Семенова</w:t>
      </w:r>
      <w:proofErr w:type="spellEnd"/>
      <w:r w:rsidR="00523682">
        <w:rPr>
          <w:rFonts w:eastAsia="Times New Roman"/>
          <w:b/>
          <w:i/>
          <w:sz w:val="32"/>
          <w:szCs w:val="32"/>
        </w:rPr>
        <w:t xml:space="preserve"> А.Д.</w:t>
      </w:r>
    </w:p>
    <w:p w:rsidR="009D1E11" w:rsidRDefault="009D1E11" w:rsidP="00026968">
      <w:pPr>
        <w:rPr>
          <w:rFonts w:eastAsia="Times New Roman"/>
          <w:b/>
          <w:i/>
          <w:sz w:val="32"/>
          <w:szCs w:val="32"/>
        </w:rPr>
      </w:pPr>
    </w:p>
    <w:p w:rsidR="00D72F91" w:rsidRDefault="00D72F91" w:rsidP="009D1E11">
      <w:pPr>
        <w:jc w:val="center"/>
        <w:rPr>
          <w:rFonts w:eastAsia="Times New Roman"/>
          <w:b/>
          <w:i/>
          <w:sz w:val="32"/>
          <w:szCs w:val="32"/>
        </w:rPr>
      </w:pPr>
    </w:p>
    <w:p w:rsidR="00D72F91" w:rsidRDefault="00D72F91" w:rsidP="009D1E11">
      <w:pPr>
        <w:jc w:val="center"/>
        <w:rPr>
          <w:rFonts w:eastAsia="Times New Roman"/>
          <w:b/>
          <w:i/>
          <w:sz w:val="32"/>
          <w:szCs w:val="32"/>
        </w:rPr>
      </w:pPr>
    </w:p>
    <w:p w:rsidR="009D1E11" w:rsidRDefault="009D1E11" w:rsidP="009D1E11">
      <w:pPr>
        <w:jc w:val="center"/>
        <w:rPr>
          <w:rFonts w:eastAsia="Times New Roman"/>
          <w:b/>
          <w:i/>
          <w:sz w:val="32"/>
          <w:szCs w:val="32"/>
        </w:rPr>
      </w:pPr>
    </w:p>
    <w:p w:rsidR="009D1E11" w:rsidRPr="00D404F4" w:rsidRDefault="001B17B4" w:rsidP="009D1E11">
      <w:pPr>
        <w:jc w:val="center"/>
        <w:rPr>
          <w:rFonts w:eastAsia="Times New Roman"/>
          <w:b/>
          <w:i/>
          <w:sz w:val="32"/>
          <w:szCs w:val="32"/>
        </w:rPr>
      </w:pPr>
      <w:r>
        <w:rPr>
          <w:rFonts w:eastAsia="Times New Roman"/>
          <w:b/>
          <w:i/>
          <w:sz w:val="32"/>
          <w:szCs w:val="32"/>
        </w:rPr>
        <w:t>Муниципальное бюджетное</w:t>
      </w:r>
      <w:r w:rsidR="009D1E11" w:rsidRPr="00D404F4">
        <w:rPr>
          <w:rFonts w:eastAsia="Times New Roman"/>
          <w:b/>
          <w:i/>
          <w:sz w:val="32"/>
          <w:szCs w:val="32"/>
        </w:rPr>
        <w:t xml:space="preserve"> общеобразовательное учреждение Карачаевского  городского округа</w:t>
      </w:r>
    </w:p>
    <w:p w:rsidR="009D1E11" w:rsidRPr="00D404F4" w:rsidRDefault="009D1E11" w:rsidP="009D1E11">
      <w:pPr>
        <w:jc w:val="center"/>
        <w:rPr>
          <w:rFonts w:eastAsia="Times New Roman"/>
          <w:b/>
          <w:i/>
          <w:sz w:val="32"/>
          <w:szCs w:val="32"/>
        </w:rPr>
      </w:pPr>
      <w:r w:rsidRPr="00D404F4">
        <w:rPr>
          <w:rFonts w:eastAsia="Times New Roman"/>
          <w:b/>
          <w:i/>
          <w:sz w:val="32"/>
          <w:szCs w:val="32"/>
        </w:rPr>
        <w:t xml:space="preserve">«Средняя общеобразовательная школа №2 им. М.И. Халилова  </w:t>
      </w:r>
      <w:r w:rsidR="001B17B4" w:rsidRPr="00D404F4">
        <w:rPr>
          <w:rFonts w:eastAsia="Times New Roman"/>
          <w:b/>
          <w:i/>
          <w:sz w:val="32"/>
          <w:szCs w:val="32"/>
        </w:rPr>
        <w:t>г. Теберда</w:t>
      </w:r>
      <w:r w:rsidR="001B17B4">
        <w:rPr>
          <w:rFonts w:eastAsia="Times New Roman"/>
          <w:b/>
          <w:i/>
          <w:sz w:val="32"/>
          <w:szCs w:val="32"/>
        </w:rPr>
        <w:t>.</w:t>
      </w:r>
    </w:p>
    <w:p w:rsidR="009D1E11" w:rsidRPr="001A6BC4" w:rsidRDefault="009D1E11" w:rsidP="009D1E11">
      <w:pPr>
        <w:jc w:val="center"/>
        <w:rPr>
          <w:rFonts w:eastAsia="Times New Roman"/>
          <w:i/>
          <w:sz w:val="32"/>
          <w:szCs w:val="32"/>
        </w:rPr>
      </w:pPr>
    </w:p>
    <w:p w:rsidR="009D1E11" w:rsidRPr="00CB17D6" w:rsidRDefault="009D1E11" w:rsidP="009D1E11">
      <w:pPr>
        <w:jc w:val="center"/>
        <w:rPr>
          <w:rFonts w:eastAsia="Times New Roman"/>
          <w:i/>
          <w:sz w:val="36"/>
          <w:szCs w:val="32"/>
        </w:rPr>
      </w:pPr>
    </w:p>
    <w:p w:rsidR="009D1E11" w:rsidRPr="00CB17D6" w:rsidRDefault="009D1E11" w:rsidP="009D1E11">
      <w:pPr>
        <w:rPr>
          <w:rFonts w:eastAsia="Times New Roman"/>
          <w:i/>
          <w:sz w:val="28"/>
          <w:szCs w:val="22"/>
        </w:rPr>
      </w:pPr>
      <w:r w:rsidRPr="00CB17D6">
        <w:rPr>
          <w:rFonts w:eastAsia="Times New Roman"/>
          <w:i/>
          <w:sz w:val="28"/>
          <w:szCs w:val="22"/>
        </w:rPr>
        <w:t xml:space="preserve">     </w:t>
      </w:r>
    </w:p>
    <w:p w:rsidR="009D1E11" w:rsidRPr="00CB17D6" w:rsidRDefault="009D1E11" w:rsidP="009D1E11">
      <w:pPr>
        <w:jc w:val="center"/>
        <w:rPr>
          <w:rFonts w:eastAsia="Times New Roman"/>
          <w:i/>
          <w:sz w:val="28"/>
          <w:szCs w:val="22"/>
        </w:rPr>
      </w:pPr>
    </w:p>
    <w:p w:rsidR="009D1E11" w:rsidRPr="001A6BC4" w:rsidRDefault="009D1E11" w:rsidP="009D1E11">
      <w:pPr>
        <w:rPr>
          <w:rFonts w:eastAsia="Times New Roman"/>
          <w:b/>
          <w:i/>
          <w:sz w:val="56"/>
          <w:szCs w:val="72"/>
        </w:rPr>
      </w:pPr>
    </w:p>
    <w:p w:rsidR="009D1E11" w:rsidRPr="001A6BC4" w:rsidRDefault="009D1E11" w:rsidP="009D1E11">
      <w:pPr>
        <w:jc w:val="center"/>
        <w:rPr>
          <w:rFonts w:eastAsia="Times New Roman"/>
          <w:b/>
          <w:i/>
          <w:sz w:val="56"/>
          <w:szCs w:val="72"/>
        </w:rPr>
      </w:pPr>
      <w:r w:rsidRPr="001A6BC4">
        <w:rPr>
          <w:rFonts w:eastAsia="Times New Roman"/>
          <w:b/>
          <w:i/>
          <w:sz w:val="56"/>
          <w:szCs w:val="72"/>
        </w:rPr>
        <w:t>Годовой план работы</w:t>
      </w:r>
    </w:p>
    <w:p w:rsidR="009D1E11" w:rsidRPr="001A6BC4" w:rsidRDefault="00E12602" w:rsidP="009D1E11">
      <w:pPr>
        <w:jc w:val="center"/>
        <w:rPr>
          <w:rFonts w:eastAsia="Times New Roman"/>
          <w:b/>
          <w:i/>
          <w:sz w:val="56"/>
          <w:szCs w:val="72"/>
        </w:rPr>
      </w:pPr>
      <w:r>
        <w:rPr>
          <w:rFonts w:eastAsia="Times New Roman"/>
          <w:b/>
          <w:i/>
          <w:sz w:val="56"/>
          <w:szCs w:val="72"/>
        </w:rPr>
        <w:t>педагога-библиотекаря на 2022-2023</w:t>
      </w:r>
      <w:r w:rsidR="009D1E11" w:rsidRPr="001A6BC4">
        <w:rPr>
          <w:rFonts w:eastAsia="Times New Roman"/>
          <w:b/>
          <w:i/>
          <w:sz w:val="56"/>
          <w:szCs w:val="72"/>
        </w:rPr>
        <w:t>учебный год</w:t>
      </w:r>
    </w:p>
    <w:p w:rsidR="009D1E11" w:rsidRPr="001A6BC4" w:rsidRDefault="009D1E11" w:rsidP="009D1E11">
      <w:pPr>
        <w:rPr>
          <w:rFonts w:eastAsia="Times New Roman"/>
          <w:b/>
          <w:i/>
          <w:sz w:val="56"/>
          <w:szCs w:val="72"/>
        </w:rPr>
      </w:pPr>
      <w:r w:rsidRPr="001A6BC4">
        <w:rPr>
          <w:rFonts w:eastAsia="Times New Roman"/>
          <w:b/>
          <w:i/>
          <w:sz w:val="56"/>
          <w:szCs w:val="72"/>
        </w:rPr>
        <w:t xml:space="preserve">                        </w:t>
      </w:r>
    </w:p>
    <w:p w:rsidR="009D1E11" w:rsidRPr="001A6BC4" w:rsidRDefault="0025797C" w:rsidP="009D1E11">
      <w:pPr>
        <w:jc w:val="center"/>
        <w:rPr>
          <w:rFonts w:eastAsia="Times New Roman"/>
          <w:b/>
          <w:i/>
          <w:sz w:val="56"/>
          <w:szCs w:val="72"/>
        </w:rPr>
      </w:pPr>
      <w:r>
        <w:rPr>
          <w:rFonts w:eastAsia="Times New Roman"/>
          <w:b/>
          <w:i/>
          <w:noProof/>
          <w:sz w:val="56"/>
          <w:szCs w:val="72"/>
        </w:rPr>
        <w:drawing>
          <wp:inline distT="0" distB="0" distL="0" distR="0" wp14:anchorId="6EE4E446">
            <wp:extent cx="5629275" cy="3476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9" cy="347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E11" w:rsidRPr="001A6BC4" w:rsidRDefault="009D1E11" w:rsidP="009D1E11">
      <w:pPr>
        <w:jc w:val="center"/>
        <w:rPr>
          <w:rFonts w:eastAsia="Times New Roman"/>
          <w:b/>
          <w:i/>
          <w:sz w:val="56"/>
          <w:szCs w:val="72"/>
        </w:rPr>
      </w:pPr>
    </w:p>
    <w:p w:rsidR="009D1E11" w:rsidRPr="001A6BC4" w:rsidRDefault="009D1E11" w:rsidP="0085267B">
      <w:pPr>
        <w:jc w:val="center"/>
        <w:rPr>
          <w:rFonts w:eastAsia="Times New Roman"/>
          <w:b/>
          <w:i/>
          <w:sz w:val="40"/>
          <w:szCs w:val="72"/>
        </w:rPr>
      </w:pPr>
      <w:r w:rsidRPr="001A6BC4">
        <w:rPr>
          <w:rFonts w:eastAsia="Times New Roman"/>
          <w:b/>
          <w:i/>
          <w:sz w:val="40"/>
          <w:szCs w:val="72"/>
        </w:rPr>
        <w:t>Педагог-библиотекарь</w:t>
      </w:r>
      <w:proofErr w:type="gramStart"/>
      <w:r w:rsidRPr="001A6BC4">
        <w:rPr>
          <w:rFonts w:eastAsia="Times New Roman"/>
          <w:b/>
          <w:i/>
          <w:sz w:val="40"/>
          <w:szCs w:val="72"/>
        </w:rPr>
        <w:t xml:space="preserve"> :</w:t>
      </w:r>
      <w:proofErr w:type="gramEnd"/>
      <w:r w:rsidRPr="001A6BC4">
        <w:rPr>
          <w:rFonts w:eastAsia="Times New Roman"/>
          <w:b/>
          <w:i/>
          <w:sz w:val="56"/>
          <w:szCs w:val="72"/>
        </w:rPr>
        <w:t xml:space="preserve">  </w:t>
      </w:r>
      <w:r w:rsidR="00FE7FA5">
        <w:rPr>
          <w:rFonts w:eastAsia="Times New Roman"/>
          <w:b/>
          <w:i/>
          <w:sz w:val="40"/>
          <w:szCs w:val="72"/>
        </w:rPr>
        <w:t>Доюнова С.С.</w:t>
      </w:r>
    </w:p>
    <w:p w:rsidR="009D1E11" w:rsidRPr="001A6BC4" w:rsidRDefault="009D1E11" w:rsidP="009D1E11">
      <w:pPr>
        <w:jc w:val="center"/>
        <w:rPr>
          <w:rFonts w:eastAsia="Times New Roman"/>
          <w:b/>
          <w:i/>
          <w:sz w:val="40"/>
          <w:szCs w:val="72"/>
        </w:rPr>
      </w:pPr>
      <w:r w:rsidRPr="001A6BC4">
        <w:rPr>
          <w:rFonts w:eastAsia="Times New Roman"/>
          <w:b/>
          <w:i/>
          <w:sz w:val="40"/>
          <w:szCs w:val="72"/>
        </w:rPr>
        <w:t xml:space="preserve">                                                                                        </w:t>
      </w:r>
    </w:p>
    <w:p w:rsidR="009D1E11" w:rsidRPr="0025797C" w:rsidRDefault="009D1E11" w:rsidP="0025797C">
      <w:pPr>
        <w:jc w:val="center"/>
        <w:rPr>
          <w:rFonts w:eastAsia="Times New Roman"/>
          <w:b/>
          <w:i/>
          <w:sz w:val="32"/>
          <w:szCs w:val="32"/>
        </w:rPr>
      </w:pPr>
    </w:p>
    <w:p w:rsidR="009D1E11" w:rsidRDefault="009D1E11" w:rsidP="009D1E11">
      <w:pPr>
        <w:jc w:val="center"/>
        <w:rPr>
          <w:b/>
          <w:bCs/>
          <w:i/>
          <w:sz w:val="32"/>
        </w:rPr>
      </w:pPr>
    </w:p>
    <w:p w:rsidR="009D1E11" w:rsidRDefault="009D1E11" w:rsidP="009D1E11">
      <w:pPr>
        <w:jc w:val="center"/>
        <w:rPr>
          <w:b/>
          <w:bCs/>
          <w:i/>
          <w:sz w:val="32"/>
        </w:rPr>
      </w:pPr>
    </w:p>
    <w:p w:rsidR="009D1E11" w:rsidRDefault="009D1E11" w:rsidP="009D1E11">
      <w:pPr>
        <w:jc w:val="center"/>
        <w:rPr>
          <w:b/>
          <w:bCs/>
          <w:i/>
          <w:sz w:val="32"/>
        </w:rPr>
      </w:pPr>
    </w:p>
    <w:p w:rsidR="009D1E11" w:rsidRPr="0085267B" w:rsidRDefault="009D1E11" w:rsidP="009D1E11">
      <w:pPr>
        <w:jc w:val="center"/>
        <w:rPr>
          <w:rFonts w:eastAsia="Times New Roman"/>
          <w:b/>
          <w:i/>
          <w:sz w:val="36"/>
          <w:szCs w:val="32"/>
        </w:rPr>
      </w:pPr>
      <w:r w:rsidRPr="0085267B">
        <w:rPr>
          <w:b/>
          <w:bCs/>
          <w:i/>
          <w:sz w:val="36"/>
        </w:rPr>
        <w:t>План работы школьной библиотеки</w:t>
      </w:r>
    </w:p>
    <w:p w:rsidR="009D1E11" w:rsidRPr="0085267B" w:rsidRDefault="00FE7FA5" w:rsidP="009D1E11">
      <w:pPr>
        <w:jc w:val="center"/>
        <w:rPr>
          <w:b/>
          <w:bCs/>
          <w:i/>
          <w:sz w:val="36"/>
        </w:rPr>
      </w:pPr>
      <w:r>
        <w:rPr>
          <w:b/>
          <w:bCs/>
          <w:i/>
          <w:sz w:val="36"/>
        </w:rPr>
        <w:t xml:space="preserve"> на</w:t>
      </w:r>
      <w:r w:rsidR="009D4A97" w:rsidRPr="0085267B">
        <w:rPr>
          <w:b/>
          <w:bCs/>
          <w:i/>
          <w:sz w:val="36"/>
        </w:rPr>
        <w:t xml:space="preserve"> </w:t>
      </w:r>
      <w:r w:rsidR="001B17B4">
        <w:rPr>
          <w:b/>
          <w:bCs/>
          <w:i/>
          <w:sz w:val="36"/>
        </w:rPr>
        <w:t>учебный 2022-202</w:t>
      </w:r>
      <w:r w:rsidR="00E12602">
        <w:rPr>
          <w:b/>
          <w:bCs/>
          <w:i/>
          <w:sz w:val="36"/>
        </w:rPr>
        <w:t>3</w:t>
      </w:r>
      <w:r w:rsidR="001B17B4">
        <w:rPr>
          <w:b/>
          <w:bCs/>
          <w:i/>
          <w:sz w:val="36"/>
        </w:rPr>
        <w:t xml:space="preserve"> год</w:t>
      </w:r>
      <w:r>
        <w:rPr>
          <w:b/>
          <w:bCs/>
          <w:i/>
          <w:sz w:val="36"/>
        </w:rPr>
        <w:t>.</w:t>
      </w:r>
    </w:p>
    <w:p w:rsidR="009D1E11" w:rsidRPr="00DA6E50" w:rsidRDefault="009D1E11" w:rsidP="009D1E11">
      <w:pPr>
        <w:jc w:val="center"/>
        <w:rPr>
          <w:b/>
          <w:bCs/>
          <w:sz w:val="32"/>
        </w:rPr>
      </w:pPr>
      <w:r>
        <w:rPr>
          <w:b/>
          <w:bCs/>
          <w:noProof/>
          <w:sz w:val="32"/>
        </w:rPr>
        <w:drawing>
          <wp:inline distT="0" distB="0" distL="0" distR="0" wp14:anchorId="7A72CF2F" wp14:editId="218341F3">
            <wp:extent cx="2438305" cy="182887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31" cy="1838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E11" w:rsidRDefault="009D1E11" w:rsidP="009D1E11">
      <w:pPr>
        <w:jc w:val="center"/>
        <w:rPr>
          <w:b/>
          <w:sz w:val="28"/>
        </w:rPr>
      </w:pPr>
    </w:p>
    <w:p w:rsidR="009D1E11" w:rsidRPr="00DA6E50" w:rsidRDefault="009D1E11" w:rsidP="009D1E11">
      <w:pPr>
        <w:jc w:val="center"/>
        <w:rPr>
          <w:b/>
          <w:sz w:val="28"/>
        </w:rPr>
      </w:pPr>
    </w:p>
    <w:p w:rsidR="009D1E11" w:rsidRPr="00DA6E50" w:rsidRDefault="009D1E11" w:rsidP="009D1E11">
      <w:pPr>
        <w:rPr>
          <w:sz w:val="28"/>
        </w:rPr>
      </w:pPr>
      <w:r w:rsidRPr="00DA6E50">
        <w:rPr>
          <w:b/>
          <w:sz w:val="28"/>
        </w:rPr>
        <w:t>Цель:</w:t>
      </w:r>
      <w:r w:rsidRPr="00DA6E50">
        <w:rPr>
          <w:sz w:val="28"/>
        </w:rPr>
        <w:t xml:space="preserve"> формирование и воспитание художественного вкуса и культуры чтения.</w:t>
      </w:r>
    </w:p>
    <w:p w:rsidR="009D1E11" w:rsidRPr="00DA6E50" w:rsidRDefault="009D1E11" w:rsidP="009D1E11">
      <w:pPr>
        <w:rPr>
          <w:sz w:val="28"/>
        </w:rPr>
      </w:pPr>
    </w:p>
    <w:p w:rsidR="009D1E11" w:rsidRPr="00DA6E50" w:rsidRDefault="009D1E11" w:rsidP="009D1E11">
      <w:pPr>
        <w:rPr>
          <w:b/>
          <w:sz w:val="28"/>
        </w:rPr>
      </w:pPr>
      <w:r w:rsidRPr="00DA6E50">
        <w:rPr>
          <w:b/>
          <w:sz w:val="28"/>
        </w:rPr>
        <w:t>Задачи: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 xml:space="preserve">1. Дальнейшее совершенствование учебного и воспитательного процесса; 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 xml:space="preserve">2.Распространение знаний и другой информации; 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 xml:space="preserve">3.Поднятие престижа чтения среди </w:t>
      </w:r>
      <w:proofErr w:type="gramStart"/>
      <w:r w:rsidRPr="00DA6E50">
        <w:rPr>
          <w:sz w:val="28"/>
        </w:rPr>
        <w:t>обучающихся</w:t>
      </w:r>
      <w:proofErr w:type="gramEnd"/>
      <w:r w:rsidRPr="00DA6E50">
        <w:rPr>
          <w:sz w:val="28"/>
        </w:rPr>
        <w:t>;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>4.Воспитание нравственной и духовной культуры подрастающего поколения через приобщение к чтению.</w:t>
      </w:r>
    </w:p>
    <w:p w:rsidR="009D1E11" w:rsidRPr="00DA6E50" w:rsidRDefault="009D1E11" w:rsidP="009D1E11">
      <w:pPr>
        <w:widowControl w:val="0"/>
        <w:autoSpaceDE w:val="0"/>
        <w:autoSpaceDN w:val="0"/>
        <w:adjustRightInd w:val="0"/>
        <w:rPr>
          <w:sz w:val="28"/>
        </w:rPr>
      </w:pPr>
    </w:p>
    <w:p w:rsidR="009D1E11" w:rsidRPr="00DA6E50" w:rsidRDefault="009D1E11" w:rsidP="009D1E11">
      <w:pPr>
        <w:jc w:val="right"/>
        <w:rPr>
          <w:b/>
          <w:sz w:val="28"/>
        </w:rPr>
      </w:pPr>
    </w:p>
    <w:p w:rsidR="009D1E11" w:rsidRPr="00DA6E50" w:rsidRDefault="009D1E11" w:rsidP="009D1E11">
      <w:pPr>
        <w:rPr>
          <w:b/>
          <w:sz w:val="28"/>
        </w:rPr>
      </w:pPr>
      <w:r w:rsidRPr="00DA6E50">
        <w:rPr>
          <w:b/>
          <w:sz w:val="28"/>
        </w:rPr>
        <w:t>Основные направления работы:</w:t>
      </w:r>
    </w:p>
    <w:p w:rsidR="009D1E11" w:rsidRPr="00DA6E50" w:rsidRDefault="009D1E11" w:rsidP="009D1E11">
      <w:pPr>
        <w:rPr>
          <w:sz w:val="28"/>
        </w:rPr>
      </w:pP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>-Нравственное, эстетическое воспитание школьников на лучших образах мировой и русской литературы и искусства.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>-Патриотическое воспитание.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>-Экологическое воспитание.</w:t>
      </w:r>
    </w:p>
    <w:p w:rsidR="009D1E11" w:rsidRPr="00DA6E50" w:rsidRDefault="009D1E11" w:rsidP="009D1E11">
      <w:pPr>
        <w:rPr>
          <w:sz w:val="28"/>
        </w:rPr>
      </w:pPr>
      <w:r w:rsidRPr="00DA6E50">
        <w:rPr>
          <w:sz w:val="28"/>
        </w:rPr>
        <w:t>-Воспитание культуры чтения.</w:t>
      </w:r>
    </w:p>
    <w:p w:rsidR="0085267B" w:rsidRDefault="009D1E11" w:rsidP="0085267B">
      <w:pPr>
        <w:rPr>
          <w:sz w:val="28"/>
        </w:rPr>
      </w:pPr>
      <w:r w:rsidRPr="00DA6E50">
        <w:rPr>
          <w:sz w:val="28"/>
        </w:rPr>
        <w:t>-Работа с семьей.</w:t>
      </w:r>
      <w:r w:rsidR="007B1758">
        <w:rPr>
          <w:sz w:val="28"/>
        </w:rPr>
        <w:t xml:space="preserve">    </w:t>
      </w:r>
    </w:p>
    <w:p w:rsidR="009D1E11" w:rsidRPr="00DA6E50" w:rsidRDefault="007B1758" w:rsidP="0085267B">
      <w:pPr>
        <w:rPr>
          <w:sz w:val="28"/>
        </w:rPr>
      </w:pPr>
      <w:r>
        <w:rPr>
          <w:sz w:val="28"/>
        </w:rPr>
        <w:t xml:space="preserve">                                                                      </w:t>
      </w:r>
      <w:r w:rsidRPr="007B1758">
        <w:rPr>
          <w:b/>
          <w:noProof/>
          <w:sz w:val="28"/>
        </w:rPr>
        <w:t xml:space="preserve"> </w:t>
      </w:r>
    </w:p>
    <w:p w:rsidR="009D1E11" w:rsidRPr="00DA6E50" w:rsidRDefault="00455321" w:rsidP="00455321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5373700D">
            <wp:extent cx="1237615" cy="1146175"/>
            <wp:effectExtent l="0" t="0" r="63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E11" w:rsidRDefault="009D1E11" w:rsidP="009D1E11">
      <w:pPr>
        <w:pStyle w:val="a4"/>
        <w:jc w:val="both"/>
        <w:outlineLvl w:val="0"/>
        <w:rPr>
          <w:b/>
          <w:sz w:val="28"/>
        </w:rPr>
      </w:pPr>
    </w:p>
    <w:p w:rsidR="009D1E11" w:rsidRPr="00DA6E50" w:rsidRDefault="009D1E11" w:rsidP="009D1E11">
      <w:pPr>
        <w:pStyle w:val="a4"/>
        <w:jc w:val="both"/>
        <w:outlineLvl w:val="0"/>
        <w:rPr>
          <w:b/>
          <w:sz w:val="28"/>
        </w:rPr>
      </w:pPr>
      <w:r w:rsidRPr="00DA6E50">
        <w:rPr>
          <w:b/>
          <w:sz w:val="28"/>
        </w:rPr>
        <w:t>Основные функции библиотеки:</w:t>
      </w:r>
    </w:p>
    <w:p w:rsidR="009D1E11" w:rsidRPr="00DA6E50" w:rsidRDefault="009D1E11" w:rsidP="009D1E11">
      <w:pPr>
        <w:pStyle w:val="a4"/>
        <w:jc w:val="both"/>
        <w:rPr>
          <w:sz w:val="28"/>
        </w:rPr>
      </w:pPr>
      <w:r w:rsidRPr="00DA6E50">
        <w:rPr>
          <w:sz w:val="28"/>
        </w:rPr>
        <w:t>1.</w:t>
      </w:r>
      <w:r w:rsidRPr="00DA6E50">
        <w:rPr>
          <w:b/>
          <w:sz w:val="28"/>
        </w:rPr>
        <w:t>Образовательная.</w:t>
      </w:r>
      <w:r w:rsidRPr="00DA6E50">
        <w:rPr>
          <w:sz w:val="28"/>
        </w:rPr>
        <w:t xml:space="preserve"> Библиотека поддерживает и обеспечивает реализацию образовательных целей школы, осуществляет свою деятельность в соответствии с основными направлениями развития образования в школе. </w:t>
      </w:r>
    </w:p>
    <w:p w:rsidR="009D1E11" w:rsidRPr="00DA6E50" w:rsidRDefault="009D1E11" w:rsidP="009D1E11">
      <w:pPr>
        <w:pStyle w:val="a4"/>
        <w:jc w:val="both"/>
        <w:rPr>
          <w:sz w:val="28"/>
        </w:rPr>
      </w:pPr>
      <w:r w:rsidRPr="00DA6E50">
        <w:rPr>
          <w:sz w:val="28"/>
        </w:rPr>
        <w:lastRenderedPageBreak/>
        <w:t xml:space="preserve">2. </w:t>
      </w:r>
      <w:r w:rsidRPr="00DA6E50">
        <w:rPr>
          <w:b/>
          <w:sz w:val="28"/>
        </w:rPr>
        <w:t>Информационная.</w:t>
      </w:r>
      <w:r w:rsidRPr="00DA6E50">
        <w:rPr>
          <w:sz w:val="28"/>
        </w:rPr>
        <w:t xml:space="preserve"> Библиотека предоставляет возможность использовать информацию вне зависимости от ее вида, формата, носителя.</w:t>
      </w:r>
    </w:p>
    <w:p w:rsidR="009D1E11" w:rsidRPr="00455321" w:rsidRDefault="009D1E11" w:rsidP="00455321">
      <w:pPr>
        <w:pStyle w:val="a4"/>
        <w:jc w:val="both"/>
        <w:rPr>
          <w:sz w:val="28"/>
        </w:rPr>
      </w:pPr>
      <w:r w:rsidRPr="00DA6E50">
        <w:rPr>
          <w:sz w:val="28"/>
        </w:rPr>
        <w:t xml:space="preserve">3.  </w:t>
      </w:r>
      <w:r w:rsidRPr="00DA6E50">
        <w:rPr>
          <w:b/>
          <w:sz w:val="28"/>
        </w:rPr>
        <w:t>Культурная.</w:t>
      </w:r>
      <w:r w:rsidRPr="00DA6E50">
        <w:rPr>
          <w:sz w:val="28"/>
        </w:rPr>
        <w:t xml:space="preserve"> Библиотека организовывает мероприятия, формирующие культурное и социальное самосознание, содействует эмоциональному развитию учащихся. </w:t>
      </w:r>
    </w:p>
    <w:p w:rsidR="009D1E11" w:rsidRPr="00DA6E50" w:rsidRDefault="009D1E11" w:rsidP="009D1E11">
      <w:pPr>
        <w:jc w:val="center"/>
        <w:rPr>
          <w:b/>
          <w:bCs/>
          <w:sz w:val="28"/>
        </w:rPr>
      </w:pPr>
    </w:p>
    <w:p w:rsidR="009D1E11" w:rsidRPr="00DA6E50" w:rsidRDefault="009D1E11" w:rsidP="009D1E11">
      <w:pPr>
        <w:jc w:val="center"/>
        <w:rPr>
          <w:b/>
          <w:bCs/>
          <w:sz w:val="28"/>
        </w:rPr>
      </w:pPr>
    </w:p>
    <w:p w:rsidR="009D1E11" w:rsidRPr="00DA6E50" w:rsidRDefault="0085267B" w:rsidP="009D1E11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 wp14:anchorId="15275978">
            <wp:extent cx="2341245" cy="2542540"/>
            <wp:effectExtent l="0" t="0" r="190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E11" w:rsidRPr="00DA6E50" w:rsidRDefault="009D1E11" w:rsidP="009D1E11">
      <w:pPr>
        <w:jc w:val="center"/>
        <w:rPr>
          <w:b/>
          <w:bCs/>
          <w:sz w:val="28"/>
        </w:rPr>
      </w:pPr>
    </w:p>
    <w:p w:rsidR="009D1E11" w:rsidRPr="00DA6E50" w:rsidRDefault="009D1E11" w:rsidP="009D1E11">
      <w:pPr>
        <w:rPr>
          <w:b/>
          <w:bCs/>
          <w:sz w:val="28"/>
        </w:rPr>
      </w:pPr>
    </w:p>
    <w:p w:rsidR="009D1E11" w:rsidRPr="00DA6E50" w:rsidRDefault="009D1E11" w:rsidP="009D1E11">
      <w:pPr>
        <w:jc w:val="center"/>
        <w:rPr>
          <w:b/>
          <w:bCs/>
          <w:sz w:val="28"/>
        </w:rPr>
      </w:pPr>
    </w:p>
    <w:p w:rsidR="009D1E11" w:rsidRPr="00B322A8" w:rsidRDefault="009D1E11" w:rsidP="00455321">
      <w:pPr>
        <w:jc w:val="center"/>
        <w:rPr>
          <w:rFonts w:ascii="Segoe Script" w:hAnsi="Segoe Script"/>
          <w:b/>
          <w:bCs/>
          <w:sz w:val="40"/>
        </w:rPr>
      </w:pPr>
      <w:r w:rsidRPr="00B322A8">
        <w:rPr>
          <w:rFonts w:ascii="Segoe Script" w:hAnsi="Segoe Script"/>
          <w:b/>
          <w:bCs/>
          <w:sz w:val="40"/>
        </w:rPr>
        <w:t>Работа по формированию фонда школьной библиотеки</w:t>
      </w:r>
    </w:p>
    <w:p w:rsidR="009D1E11" w:rsidRPr="003E6BDE" w:rsidRDefault="009D1E11" w:rsidP="009D1E11">
      <w:pPr>
        <w:jc w:val="center"/>
        <w:rPr>
          <w:b/>
          <w:bCs/>
        </w:rPr>
      </w:pPr>
    </w:p>
    <w:tbl>
      <w:tblPr>
        <w:tblW w:w="999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0"/>
        <w:gridCol w:w="7217"/>
        <w:gridCol w:w="2228"/>
      </w:tblGrid>
      <w:tr w:rsidR="009D1E11" w:rsidRPr="003E6BDE" w:rsidTr="00455321">
        <w:tc>
          <w:tcPr>
            <w:tcW w:w="550" w:type="dxa"/>
            <w:shd w:val="clear" w:color="auto" w:fill="auto"/>
          </w:tcPr>
          <w:p w:rsidR="009D1E11" w:rsidRPr="003E6BDE" w:rsidRDefault="009D1E11" w:rsidP="00764F1E">
            <w:pPr>
              <w:rPr>
                <w:b/>
                <w:bCs/>
                <w:i/>
                <w:iCs/>
              </w:rPr>
            </w:pPr>
            <w:r w:rsidRPr="003E6BDE">
              <w:rPr>
                <w:b/>
                <w:bCs/>
                <w:i/>
                <w:iCs/>
              </w:rPr>
              <w:t>№</w:t>
            </w:r>
          </w:p>
          <w:p w:rsidR="009D1E11" w:rsidRPr="003E6BDE" w:rsidRDefault="009D1E11" w:rsidP="00764F1E">
            <w:pPr>
              <w:rPr>
                <w:b/>
                <w:bCs/>
                <w:i/>
                <w:iCs/>
              </w:rPr>
            </w:pPr>
            <w:proofErr w:type="gramStart"/>
            <w:r w:rsidRPr="003E6BDE">
              <w:rPr>
                <w:b/>
                <w:bCs/>
                <w:i/>
                <w:iCs/>
              </w:rPr>
              <w:t>п</w:t>
            </w:r>
            <w:proofErr w:type="gramEnd"/>
            <w:r w:rsidRPr="003E6BDE">
              <w:rPr>
                <w:b/>
                <w:bCs/>
                <w:i/>
                <w:iCs/>
              </w:rPr>
              <w:t>/п</w:t>
            </w:r>
          </w:p>
        </w:tc>
        <w:tc>
          <w:tcPr>
            <w:tcW w:w="7217" w:type="dxa"/>
            <w:shd w:val="clear" w:color="auto" w:fill="auto"/>
            <w:vAlign w:val="center"/>
          </w:tcPr>
          <w:p w:rsidR="009D1E11" w:rsidRPr="003E6BDE" w:rsidRDefault="009D1E11" w:rsidP="00764F1E">
            <w:pPr>
              <w:jc w:val="center"/>
              <w:rPr>
                <w:b/>
                <w:bCs/>
                <w:i/>
                <w:iCs/>
              </w:rPr>
            </w:pPr>
            <w:r w:rsidRPr="00DA6E50">
              <w:rPr>
                <w:b/>
                <w:bCs/>
                <w:i/>
                <w:iCs/>
                <w:sz w:val="28"/>
              </w:rPr>
              <w:t>Содержание работы</w:t>
            </w:r>
          </w:p>
        </w:tc>
        <w:tc>
          <w:tcPr>
            <w:tcW w:w="2228" w:type="dxa"/>
            <w:shd w:val="clear" w:color="auto" w:fill="auto"/>
          </w:tcPr>
          <w:p w:rsidR="009D1E11" w:rsidRPr="003E6BDE" w:rsidRDefault="009D1E11" w:rsidP="00764F1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Срок испол</w:t>
            </w:r>
            <w:r w:rsidRPr="003E6BDE">
              <w:rPr>
                <w:b/>
                <w:bCs/>
                <w:i/>
                <w:iCs/>
              </w:rPr>
              <w:t>нения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pPr>
              <w:rPr>
                <w:b/>
                <w:bCs/>
                <w:i/>
                <w:iCs/>
              </w:rPr>
            </w:pPr>
            <w:r w:rsidRPr="003E6BDE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7217" w:type="dxa"/>
          </w:tcPr>
          <w:p w:rsidR="009D1E11" w:rsidRPr="003E6BDE" w:rsidRDefault="009D1E11" w:rsidP="00764F1E">
            <w:pPr>
              <w:jc w:val="center"/>
              <w:rPr>
                <w:b/>
                <w:bCs/>
                <w:i/>
                <w:iCs/>
              </w:rPr>
            </w:pPr>
            <w:r w:rsidRPr="003E6BDE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  <w:rPr>
                <w:b/>
                <w:bCs/>
                <w:i/>
                <w:iCs/>
              </w:rPr>
            </w:pPr>
            <w:r w:rsidRPr="003E6BDE">
              <w:rPr>
                <w:b/>
                <w:bCs/>
                <w:i/>
                <w:iCs/>
              </w:rPr>
              <w:t>3</w:t>
            </w:r>
          </w:p>
        </w:tc>
      </w:tr>
      <w:tr w:rsidR="009D1E11" w:rsidRPr="003E6BDE" w:rsidTr="00455321"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9D1E11" w:rsidRPr="003E6BDE" w:rsidRDefault="009D1E11" w:rsidP="00764F1E"/>
        </w:tc>
        <w:tc>
          <w:tcPr>
            <w:tcW w:w="7217" w:type="dxa"/>
            <w:tcBorders>
              <w:left w:val="nil"/>
              <w:right w:val="nil"/>
            </w:tcBorders>
            <w:shd w:val="clear" w:color="auto" w:fill="auto"/>
          </w:tcPr>
          <w:p w:rsidR="009D1E11" w:rsidRDefault="009D1E11" w:rsidP="00764F1E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D1E11" w:rsidRPr="00DA6E50" w:rsidRDefault="009D1E11" w:rsidP="00764F1E">
            <w:pPr>
              <w:pStyle w:val="a5"/>
              <w:numPr>
                <w:ilvl w:val="3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DA6E5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Работа с фондом учебной литературы</w:t>
            </w:r>
          </w:p>
          <w:p w:rsidR="009D1E11" w:rsidRPr="003E6BDE" w:rsidRDefault="009D1E11" w:rsidP="00764F1E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28" w:type="dxa"/>
            <w:tcBorders>
              <w:left w:val="nil"/>
            </w:tcBorders>
            <w:shd w:val="clear" w:color="auto" w:fill="auto"/>
          </w:tcPr>
          <w:p w:rsidR="009D1E11" w:rsidRPr="003E6BDE" w:rsidRDefault="009D1E11" w:rsidP="00764F1E"/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/>
          <w:p w:rsidR="009D1E11" w:rsidRPr="003E6BDE" w:rsidRDefault="009D1E11" w:rsidP="00764F1E">
            <w:r w:rsidRPr="003E6BDE">
              <w:t>1</w:t>
            </w:r>
          </w:p>
        </w:tc>
        <w:tc>
          <w:tcPr>
            <w:tcW w:w="7217" w:type="dxa"/>
          </w:tcPr>
          <w:p w:rsidR="009D1E11" w:rsidRPr="003E6BDE" w:rsidRDefault="009D1E11" w:rsidP="00764F1E"/>
          <w:p w:rsidR="009D1E11" w:rsidRPr="003E6BDE" w:rsidRDefault="009D1E11" w:rsidP="00764F1E">
            <w:r w:rsidRPr="003E6BDE">
              <w:t>Подведение  итогов  движения  фонда.  Диагностика обеспеченности учащихся школы учебниками и учебными пособиями в новом  учебном  году.</w:t>
            </w:r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</w:pPr>
          </w:p>
          <w:p w:rsidR="009D1E11" w:rsidRPr="003E6BDE" w:rsidRDefault="009D1E11" w:rsidP="00764F1E">
            <w:pPr>
              <w:jc w:val="center"/>
            </w:pPr>
            <w:r w:rsidRPr="003E6BDE">
              <w:t>Сентябрь - октябрь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/>
          <w:p w:rsidR="009D1E11" w:rsidRPr="003E6BDE" w:rsidRDefault="009D1E11" w:rsidP="00764F1E">
            <w:r w:rsidRPr="003E6BDE">
              <w:t>2</w:t>
            </w:r>
          </w:p>
        </w:tc>
        <w:tc>
          <w:tcPr>
            <w:tcW w:w="7217" w:type="dxa"/>
          </w:tcPr>
          <w:p w:rsidR="009D1E11" w:rsidRPr="003E6BDE" w:rsidRDefault="009D1E11" w:rsidP="00764F1E"/>
          <w:p w:rsidR="009D1E11" w:rsidRPr="003E6BDE" w:rsidRDefault="009D1E11" w:rsidP="00764F1E">
            <w:r w:rsidRPr="003E6BDE">
              <w:t>Комплектование  фонда  учебной  литературы:</w:t>
            </w:r>
          </w:p>
          <w:p w:rsidR="009D1E11" w:rsidRPr="003E6BDE" w:rsidRDefault="009D1E11" w:rsidP="00764F1E">
            <w:r w:rsidRPr="003E6BDE">
              <w:t>- работа с перечнями учебников и учебных пособий, рекомендованных МО и науки РФ, и региональным комплектом учебников;</w:t>
            </w:r>
          </w:p>
          <w:p w:rsidR="009D1E11" w:rsidRPr="003E6BDE" w:rsidRDefault="009D1E11" w:rsidP="00764F1E">
            <w:r w:rsidRPr="003E6BDE">
              <w:t>- составление  совместно с педагогами заказа на учебники;</w:t>
            </w:r>
          </w:p>
          <w:p w:rsidR="009D1E11" w:rsidRPr="003E6BDE" w:rsidRDefault="009D1E11" w:rsidP="00764F1E">
            <w:r w:rsidRPr="003E6BDE">
              <w:t>- формирование общешкольного заказа на учебники  с учётом замечаний  руководителей  методических  объединений.</w:t>
            </w:r>
          </w:p>
        </w:tc>
        <w:tc>
          <w:tcPr>
            <w:tcW w:w="2228" w:type="dxa"/>
          </w:tcPr>
          <w:p w:rsidR="009D1E11" w:rsidRPr="003E6BDE" w:rsidRDefault="009D1E11" w:rsidP="00764F1E"/>
          <w:p w:rsidR="009D1E11" w:rsidRPr="003E6BDE" w:rsidRDefault="009D1E11" w:rsidP="00764F1E"/>
          <w:p w:rsidR="009D1E11" w:rsidRPr="003E6BDE" w:rsidRDefault="009D1E11" w:rsidP="00764F1E">
            <w:pPr>
              <w:jc w:val="center"/>
            </w:pPr>
          </w:p>
          <w:p w:rsidR="009D1E11" w:rsidRPr="003E6BDE" w:rsidRDefault="009D1E11" w:rsidP="00764F1E">
            <w:pPr>
              <w:jc w:val="center"/>
            </w:pPr>
            <w:r w:rsidRPr="003E6BDE">
              <w:t>Ноябрь-</w:t>
            </w:r>
          </w:p>
          <w:p w:rsidR="009D1E11" w:rsidRPr="003E6BDE" w:rsidRDefault="009D1E11" w:rsidP="00764F1E">
            <w:pPr>
              <w:jc w:val="center"/>
            </w:pPr>
            <w:r w:rsidRPr="003E6BDE">
              <w:t>декабрь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3</w:t>
            </w:r>
          </w:p>
        </w:tc>
        <w:tc>
          <w:tcPr>
            <w:tcW w:w="7217" w:type="dxa"/>
            <w:tcBorders>
              <w:bottom w:val="single" w:sz="4" w:space="0" w:color="auto"/>
            </w:tcBorders>
          </w:tcPr>
          <w:p w:rsidR="009D1E11" w:rsidRPr="003E6BDE" w:rsidRDefault="009D1E11" w:rsidP="00764F1E">
            <w:r w:rsidRPr="003E6BDE">
              <w:t>Подготовк</w:t>
            </w:r>
            <w:r>
              <w:t xml:space="preserve">а  перечня  учебников и учебных </w:t>
            </w:r>
            <w:proofErr w:type="gramStart"/>
            <w:r>
              <w:t>пособий</w:t>
            </w:r>
            <w:proofErr w:type="gramEnd"/>
            <w:r w:rsidRPr="003E6BDE">
              <w:t xml:space="preserve">  планируемых  к использованию  в новом  учебном  году.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:rsidR="009D1E11" w:rsidRPr="003E6BDE" w:rsidRDefault="009D1E11" w:rsidP="00764F1E">
            <w:pPr>
              <w:jc w:val="center"/>
            </w:pPr>
            <w:r w:rsidRPr="003E6BDE">
              <w:t>Май</w:t>
            </w:r>
          </w:p>
        </w:tc>
      </w:tr>
      <w:tr w:rsidR="009D1E11" w:rsidRPr="003E6BDE" w:rsidTr="00764F1E">
        <w:tc>
          <w:tcPr>
            <w:tcW w:w="550" w:type="dxa"/>
            <w:tcBorders>
              <w:right w:val="single" w:sz="4" w:space="0" w:color="auto"/>
            </w:tcBorders>
          </w:tcPr>
          <w:p w:rsidR="009D1E11" w:rsidRPr="003E6BDE" w:rsidRDefault="009D1E11" w:rsidP="00764F1E">
            <w:r w:rsidRPr="003E6BDE">
              <w:t>4</w:t>
            </w:r>
          </w:p>
        </w:tc>
        <w:tc>
          <w:tcPr>
            <w:tcW w:w="72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1E11" w:rsidRPr="003E6BDE" w:rsidRDefault="009D1E11" w:rsidP="00764F1E">
            <w:r w:rsidRPr="003E6BDE">
              <w:t>Приём  и  обр</w:t>
            </w:r>
            <w:r>
              <w:t>аботка  поступивших   учебников, учебных пособий:</w:t>
            </w:r>
          </w:p>
          <w:p w:rsidR="009D1E11" w:rsidRPr="003E6BDE" w:rsidRDefault="009D1E11" w:rsidP="00764F1E">
            <w:r w:rsidRPr="003E6BDE">
              <w:t>- оформление  накладных;</w:t>
            </w:r>
          </w:p>
          <w:p w:rsidR="009D1E11" w:rsidRPr="003E6BDE" w:rsidRDefault="009D1E11" w:rsidP="00764F1E">
            <w:r w:rsidRPr="003E6BDE">
              <w:lastRenderedPageBreak/>
              <w:t>- запись  в  книгу  суммарного  учёта;</w:t>
            </w:r>
          </w:p>
          <w:p w:rsidR="009D1E11" w:rsidRDefault="009D1E11" w:rsidP="00764F1E">
            <w:r>
              <w:t>- штемпелевание;</w:t>
            </w:r>
          </w:p>
          <w:p w:rsidR="009D1E11" w:rsidRPr="003E6BDE" w:rsidRDefault="009D1E11" w:rsidP="00764F1E">
            <w:r>
              <w:t>- распределение по школам района.</w:t>
            </w:r>
          </w:p>
          <w:p w:rsidR="009D1E11" w:rsidRPr="003E6BDE" w:rsidRDefault="009D1E11" w:rsidP="00764F1E"/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1E11" w:rsidRPr="003E6BDE" w:rsidRDefault="009D1E11" w:rsidP="00764F1E">
            <w:pPr>
              <w:jc w:val="center"/>
            </w:pPr>
            <w:r w:rsidRPr="003E6BDE">
              <w:lastRenderedPageBreak/>
              <w:t>По мере поступления</w:t>
            </w:r>
          </w:p>
          <w:p w:rsidR="009D1E11" w:rsidRPr="003E6BDE" w:rsidRDefault="009D1E11" w:rsidP="00764F1E">
            <w:pPr>
              <w:jc w:val="center"/>
            </w:pPr>
          </w:p>
          <w:p w:rsidR="009D1E11" w:rsidRPr="003E6BDE" w:rsidRDefault="009D1E11" w:rsidP="00764F1E">
            <w:pPr>
              <w:jc w:val="center"/>
            </w:pPr>
          </w:p>
          <w:p w:rsidR="009D1E11" w:rsidRPr="003E6BDE" w:rsidRDefault="009D1E11" w:rsidP="00764F1E"/>
          <w:p w:rsidR="009D1E11" w:rsidRPr="003E6BDE" w:rsidRDefault="009D1E11" w:rsidP="00764F1E"/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lastRenderedPageBreak/>
              <w:t>5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Списание  фонда  учебников  с учётом  ветхости  и  смены учебных программ.</w:t>
            </w:r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</w:pPr>
            <w:r>
              <w:t>Октябрь</w:t>
            </w:r>
            <w:r w:rsidRPr="003E6BDE">
              <w:t>–ноябрь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6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 xml:space="preserve">Проведение  работы  по  сохранности  учебного  фонда </w:t>
            </w:r>
            <w:proofErr w:type="gramStart"/>
            <w:r w:rsidRPr="003E6BDE">
              <w:t>(</w:t>
            </w:r>
            <w:r w:rsidRPr="00447C8E">
              <w:t xml:space="preserve"> </w:t>
            </w:r>
            <w:proofErr w:type="gramEnd"/>
            <w:r>
              <w:t>р</w:t>
            </w:r>
            <w:r w:rsidRPr="0053736C">
              <w:t>ейды – смотры</w:t>
            </w:r>
            <w:r>
              <w:t xml:space="preserve"> по классам:</w:t>
            </w:r>
            <w:r w:rsidRPr="0053736C">
              <w:t xml:space="preserve"> </w:t>
            </w:r>
            <w:proofErr w:type="gramStart"/>
            <w:r w:rsidRPr="0053736C">
              <w:t>«Учебнику</w:t>
            </w:r>
            <w:r>
              <w:t xml:space="preserve"> </w:t>
            </w:r>
            <w:r w:rsidRPr="0053736C">
              <w:t>-</w:t>
            </w:r>
            <w:r>
              <w:t xml:space="preserve"> </w:t>
            </w:r>
            <w:r w:rsidRPr="0053736C">
              <w:t>долгую жизнь»</w:t>
            </w:r>
            <w:r>
              <w:t xml:space="preserve"> с подведением итогов).</w:t>
            </w:r>
            <w:proofErr w:type="gramEnd"/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</w:pPr>
            <w:r>
              <w:t>Декабрь-</w:t>
            </w:r>
          </w:p>
          <w:p w:rsidR="009D1E11" w:rsidRPr="003E6BDE" w:rsidRDefault="009D1E11" w:rsidP="00764F1E">
            <w:pPr>
              <w:jc w:val="center"/>
            </w:pPr>
            <w:r w:rsidRPr="003E6BDE">
              <w:t xml:space="preserve"> май</w:t>
            </w:r>
          </w:p>
        </w:tc>
      </w:tr>
      <w:tr w:rsidR="009D1E11" w:rsidRPr="003E6BDE" w:rsidTr="00455321"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9D1E11" w:rsidRDefault="009D1E11" w:rsidP="00764F1E"/>
          <w:p w:rsidR="009D1E11" w:rsidRDefault="009D1E11" w:rsidP="00764F1E"/>
          <w:p w:rsidR="009D1E11" w:rsidRPr="003E6BDE" w:rsidRDefault="009D1E11" w:rsidP="00764F1E"/>
        </w:tc>
        <w:tc>
          <w:tcPr>
            <w:tcW w:w="7217" w:type="dxa"/>
            <w:tcBorders>
              <w:left w:val="nil"/>
              <w:right w:val="nil"/>
            </w:tcBorders>
            <w:shd w:val="clear" w:color="auto" w:fill="auto"/>
          </w:tcPr>
          <w:p w:rsidR="009D1E11" w:rsidRDefault="009D1E11" w:rsidP="00764F1E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9D1E11" w:rsidRPr="00DA6E50" w:rsidRDefault="009D1E11" w:rsidP="00764F1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DA6E5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Работа  с  фондом  художественной  литературы</w:t>
            </w:r>
          </w:p>
          <w:p w:rsidR="009D1E11" w:rsidRPr="003E6BDE" w:rsidRDefault="009D1E11" w:rsidP="00764F1E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28" w:type="dxa"/>
            <w:tcBorders>
              <w:left w:val="nil"/>
            </w:tcBorders>
            <w:shd w:val="clear" w:color="auto" w:fill="auto"/>
          </w:tcPr>
          <w:p w:rsidR="009D1E11" w:rsidRPr="00B01017" w:rsidRDefault="009D1E11" w:rsidP="00764F1E">
            <w:pPr>
              <w:jc w:val="center"/>
              <w:rPr>
                <w:color w:val="FF0000"/>
              </w:rPr>
            </w:pP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1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 xml:space="preserve">Своевременное  проведение  обработки  и  регистрации изданий. </w:t>
            </w:r>
          </w:p>
        </w:tc>
        <w:tc>
          <w:tcPr>
            <w:tcW w:w="2228" w:type="dxa"/>
          </w:tcPr>
          <w:p w:rsidR="009D1E11" w:rsidRPr="003E6BDE" w:rsidRDefault="009D1E11" w:rsidP="00764F1E">
            <w:r w:rsidRPr="003E6BDE">
              <w:t>В течение года по мере поступления</w:t>
            </w:r>
          </w:p>
        </w:tc>
      </w:tr>
      <w:tr w:rsidR="009D1E11" w:rsidRPr="003E6BDE" w:rsidTr="00764F1E">
        <w:trPr>
          <w:trHeight w:val="70"/>
        </w:trPr>
        <w:tc>
          <w:tcPr>
            <w:tcW w:w="550" w:type="dxa"/>
          </w:tcPr>
          <w:p w:rsidR="009D1E11" w:rsidRPr="003E6BDE" w:rsidRDefault="009D1E11" w:rsidP="00764F1E">
            <w:r w:rsidRPr="003E6BDE">
              <w:t>2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Обеспечение  свободного  до</w:t>
            </w:r>
            <w:r>
              <w:t xml:space="preserve">ступа  в  библиотеке  к  </w:t>
            </w:r>
            <w:proofErr w:type="gramStart"/>
            <w:r>
              <w:t>художествен</w:t>
            </w:r>
            <w:proofErr w:type="gramEnd"/>
            <w:r>
              <w:t>-</w:t>
            </w:r>
          </w:p>
          <w:p w:rsidR="009D1E11" w:rsidRPr="003E6BDE" w:rsidRDefault="009D1E11" w:rsidP="00764F1E">
            <w:r w:rsidRPr="003E6BDE">
              <w:t>ному   фонду  и  фонду  периодических  изданий  (для  всех  учащихся  и  сотрудников).</w:t>
            </w:r>
          </w:p>
        </w:tc>
        <w:tc>
          <w:tcPr>
            <w:tcW w:w="2228" w:type="dxa"/>
          </w:tcPr>
          <w:p w:rsidR="009D1E11" w:rsidRPr="003E6BDE" w:rsidRDefault="009D1E11" w:rsidP="00764F1E"/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3</w:t>
            </w:r>
          </w:p>
        </w:tc>
        <w:tc>
          <w:tcPr>
            <w:tcW w:w="7217" w:type="dxa"/>
          </w:tcPr>
          <w:p w:rsidR="009D1E11" w:rsidRDefault="009D1E11" w:rsidP="00764F1E">
            <w:r w:rsidRPr="003E6BDE">
              <w:t>Выдача  изданий  читателям  с  абонемента.</w:t>
            </w:r>
          </w:p>
          <w:p w:rsidR="009D1E11" w:rsidRPr="003E6BDE" w:rsidRDefault="009D1E11" w:rsidP="00764F1E"/>
        </w:tc>
        <w:tc>
          <w:tcPr>
            <w:tcW w:w="2228" w:type="dxa"/>
          </w:tcPr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4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Соблюдение  правильной  расстановки  фонда  на стеллажах, наличие  полочных  разделителей.</w:t>
            </w:r>
          </w:p>
        </w:tc>
        <w:tc>
          <w:tcPr>
            <w:tcW w:w="2228" w:type="dxa"/>
          </w:tcPr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5</w:t>
            </w:r>
          </w:p>
        </w:tc>
        <w:tc>
          <w:tcPr>
            <w:tcW w:w="7217" w:type="dxa"/>
          </w:tcPr>
          <w:p w:rsidR="009D1E11" w:rsidRPr="003E6BDE" w:rsidRDefault="009D1E11" w:rsidP="00764F1E">
            <w:proofErr w:type="gramStart"/>
            <w:r w:rsidRPr="003E6BDE">
              <w:t>Контроль  за</w:t>
            </w:r>
            <w:proofErr w:type="gramEnd"/>
            <w:r w:rsidRPr="003E6BDE">
              <w:t xml:space="preserve">  своевременным  возвратом  в  фонд  выданных изданий.</w:t>
            </w:r>
          </w:p>
        </w:tc>
        <w:tc>
          <w:tcPr>
            <w:tcW w:w="2228" w:type="dxa"/>
          </w:tcPr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6</w:t>
            </w:r>
          </w:p>
        </w:tc>
        <w:tc>
          <w:tcPr>
            <w:tcW w:w="7217" w:type="dxa"/>
          </w:tcPr>
          <w:p w:rsidR="009D1E11" w:rsidRDefault="009D1E11" w:rsidP="00764F1E">
            <w:r w:rsidRPr="003E6BDE">
              <w:t>Ведение  работы  по  сохранности  фонда.</w:t>
            </w:r>
          </w:p>
          <w:p w:rsidR="009D1E11" w:rsidRPr="003E6BDE" w:rsidRDefault="009D1E11" w:rsidP="00764F1E"/>
        </w:tc>
        <w:tc>
          <w:tcPr>
            <w:tcW w:w="2228" w:type="dxa"/>
          </w:tcPr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7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Создание  и поддержание  комфортных  условий  для  работы пользователей  библиотеки.</w:t>
            </w:r>
          </w:p>
        </w:tc>
        <w:tc>
          <w:tcPr>
            <w:tcW w:w="2228" w:type="dxa"/>
          </w:tcPr>
          <w:p w:rsidR="009D1E11" w:rsidRPr="003E6BDE" w:rsidRDefault="009D1E11" w:rsidP="00764F1E">
            <w:r w:rsidRPr="003E6BDE">
              <w:t>Постоянно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8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Работа  «</w:t>
            </w:r>
            <w:proofErr w:type="spellStart"/>
            <w:r w:rsidRPr="003E6BDE">
              <w:t>Книжкиной</w:t>
            </w:r>
            <w:proofErr w:type="spellEnd"/>
            <w:r w:rsidRPr="003E6BDE">
              <w:t xml:space="preserve">  больницы»  по  мелкому  ремонту художественных  изданий  и  учебников  с  привлечением  учащихся.</w:t>
            </w:r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</w:pPr>
            <w:r w:rsidRPr="003E6BDE">
              <w:t>Один  раз  в четверть</w:t>
            </w:r>
          </w:p>
        </w:tc>
      </w:tr>
      <w:tr w:rsidR="009D1E11" w:rsidRPr="003E6BDE" w:rsidTr="00764F1E">
        <w:tc>
          <w:tcPr>
            <w:tcW w:w="550" w:type="dxa"/>
          </w:tcPr>
          <w:p w:rsidR="009D1E11" w:rsidRPr="003E6BDE" w:rsidRDefault="009D1E11" w:rsidP="00764F1E">
            <w:r w:rsidRPr="003E6BDE">
              <w:t>9</w:t>
            </w:r>
          </w:p>
        </w:tc>
        <w:tc>
          <w:tcPr>
            <w:tcW w:w="7217" w:type="dxa"/>
          </w:tcPr>
          <w:p w:rsidR="009D1E11" w:rsidRPr="003E6BDE" w:rsidRDefault="009D1E11" w:rsidP="00764F1E">
            <w:r w:rsidRPr="003E6BDE">
              <w:t>Периодическое  списание  фонда  с  учётом  ветхости  и  морального  износа.</w:t>
            </w:r>
          </w:p>
        </w:tc>
        <w:tc>
          <w:tcPr>
            <w:tcW w:w="2228" w:type="dxa"/>
          </w:tcPr>
          <w:p w:rsidR="009D1E11" w:rsidRPr="003E6BDE" w:rsidRDefault="009D1E11" w:rsidP="00764F1E">
            <w:pPr>
              <w:jc w:val="center"/>
            </w:pPr>
            <w:r w:rsidRPr="003E6BDE">
              <w:t>Октябрь - ноябрь</w:t>
            </w:r>
          </w:p>
        </w:tc>
      </w:tr>
      <w:tr w:rsidR="009D1E11" w:rsidRPr="003E6BDE" w:rsidTr="00455321">
        <w:trPr>
          <w:trHeight w:val="1317"/>
        </w:trPr>
        <w:tc>
          <w:tcPr>
            <w:tcW w:w="550" w:type="dxa"/>
            <w:tcBorders>
              <w:right w:val="nil"/>
            </w:tcBorders>
            <w:shd w:val="clear" w:color="auto" w:fill="auto"/>
          </w:tcPr>
          <w:p w:rsidR="009D1E11" w:rsidRPr="003E6BDE" w:rsidRDefault="009D1E11" w:rsidP="00764F1E"/>
        </w:tc>
        <w:tc>
          <w:tcPr>
            <w:tcW w:w="7217" w:type="dxa"/>
            <w:tcBorders>
              <w:left w:val="nil"/>
              <w:right w:val="nil"/>
            </w:tcBorders>
            <w:shd w:val="clear" w:color="auto" w:fill="auto"/>
          </w:tcPr>
          <w:p w:rsidR="009D1E11" w:rsidRDefault="009D1E11" w:rsidP="00764F1E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</w:p>
          <w:p w:rsidR="009D1E11" w:rsidRPr="00B12814" w:rsidRDefault="009D1E11" w:rsidP="00764F1E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DA6E5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Компле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 xml:space="preserve">ктование  фонда  периодических </w:t>
            </w:r>
            <w:r w:rsidRPr="00DA6E5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  <w:t>изданий</w:t>
            </w:r>
          </w:p>
        </w:tc>
        <w:tc>
          <w:tcPr>
            <w:tcW w:w="2228" w:type="dxa"/>
            <w:tcBorders>
              <w:left w:val="nil"/>
            </w:tcBorders>
            <w:shd w:val="clear" w:color="auto" w:fill="auto"/>
          </w:tcPr>
          <w:p w:rsidR="009D1E11" w:rsidRPr="003E6BDE" w:rsidRDefault="009D1E11" w:rsidP="00764F1E">
            <w:pPr>
              <w:jc w:val="center"/>
            </w:pPr>
          </w:p>
        </w:tc>
      </w:tr>
      <w:tr w:rsidR="009D1E11" w:rsidRPr="003E6BDE" w:rsidTr="00764F1E">
        <w:tc>
          <w:tcPr>
            <w:tcW w:w="550" w:type="dxa"/>
            <w:tcBorders>
              <w:right w:val="single" w:sz="4" w:space="0" w:color="auto"/>
            </w:tcBorders>
          </w:tcPr>
          <w:p w:rsidR="009D1E11" w:rsidRPr="003E6BDE" w:rsidRDefault="009D1E11" w:rsidP="00764F1E">
            <w:r w:rsidRPr="003E6BDE">
              <w:t>1</w:t>
            </w:r>
          </w:p>
        </w:tc>
        <w:tc>
          <w:tcPr>
            <w:tcW w:w="7217" w:type="dxa"/>
            <w:tcBorders>
              <w:left w:val="single" w:sz="4" w:space="0" w:color="auto"/>
              <w:right w:val="single" w:sz="4" w:space="0" w:color="auto"/>
            </w:tcBorders>
          </w:tcPr>
          <w:p w:rsidR="009D1E11" w:rsidRPr="003E6BDE" w:rsidRDefault="009D1E11" w:rsidP="00764F1E">
            <w:r w:rsidRPr="003E6BDE">
              <w:t>Оформление  подписки  на  периодические  издания  на  первое  и  второе  полугодия.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9D1E11" w:rsidRPr="003E6BDE" w:rsidRDefault="009D1E11" w:rsidP="00764F1E">
            <w:pPr>
              <w:jc w:val="center"/>
            </w:pPr>
            <w:r w:rsidRPr="003E6BDE">
              <w:t>Октябрь, апрель</w:t>
            </w:r>
          </w:p>
        </w:tc>
      </w:tr>
      <w:tr w:rsidR="009D1E11" w:rsidRPr="003E6BDE" w:rsidTr="00764F1E">
        <w:tc>
          <w:tcPr>
            <w:tcW w:w="550" w:type="dxa"/>
            <w:tcBorders>
              <w:right w:val="single" w:sz="4" w:space="0" w:color="auto"/>
            </w:tcBorders>
          </w:tcPr>
          <w:p w:rsidR="009D1E11" w:rsidRPr="003E6BDE" w:rsidRDefault="009D1E11" w:rsidP="00764F1E">
            <w:r>
              <w:t>2</w:t>
            </w:r>
          </w:p>
        </w:tc>
        <w:tc>
          <w:tcPr>
            <w:tcW w:w="7217" w:type="dxa"/>
            <w:tcBorders>
              <w:left w:val="single" w:sz="4" w:space="0" w:color="auto"/>
              <w:right w:val="single" w:sz="4" w:space="0" w:color="auto"/>
            </w:tcBorders>
          </w:tcPr>
          <w:p w:rsidR="009D1E11" w:rsidRDefault="009D1E11" w:rsidP="00764F1E">
            <w:r>
              <w:t>Оформление поступивших в библиотеку периодических изданий.</w:t>
            </w:r>
          </w:p>
          <w:p w:rsidR="009D1E11" w:rsidRPr="003E6BDE" w:rsidRDefault="009D1E11" w:rsidP="00764F1E"/>
        </w:tc>
        <w:tc>
          <w:tcPr>
            <w:tcW w:w="2228" w:type="dxa"/>
            <w:tcBorders>
              <w:left w:val="single" w:sz="4" w:space="0" w:color="auto"/>
            </w:tcBorders>
          </w:tcPr>
          <w:p w:rsidR="009D1E11" w:rsidRPr="003E6BDE" w:rsidRDefault="009D1E11" w:rsidP="00764F1E">
            <w:pPr>
              <w:jc w:val="center"/>
            </w:pPr>
            <w:r>
              <w:t>Постоянно</w:t>
            </w:r>
          </w:p>
        </w:tc>
      </w:tr>
      <w:tr w:rsidR="009D1E11" w:rsidRPr="003E6BDE" w:rsidTr="00764F1E">
        <w:tc>
          <w:tcPr>
            <w:tcW w:w="550" w:type="dxa"/>
            <w:tcBorders>
              <w:left w:val="nil"/>
              <w:bottom w:val="nil"/>
              <w:right w:val="nil"/>
            </w:tcBorders>
          </w:tcPr>
          <w:p w:rsidR="009D1E11" w:rsidRPr="003E6BDE" w:rsidRDefault="009D1E11" w:rsidP="00764F1E"/>
        </w:tc>
        <w:tc>
          <w:tcPr>
            <w:tcW w:w="7217" w:type="dxa"/>
            <w:tcBorders>
              <w:left w:val="nil"/>
              <w:bottom w:val="nil"/>
              <w:right w:val="nil"/>
            </w:tcBorders>
          </w:tcPr>
          <w:p w:rsidR="009D1E11" w:rsidRPr="003E6BDE" w:rsidRDefault="009D1E11" w:rsidP="00764F1E"/>
        </w:tc>
        <w:tc>
          <w:tcPr>
            <w:tcW w:w="2228" w:type="dxa"/>
            <w:tcBorders>
              <w:left w:val="nil"/>
              <w:bottom w:val="nil"/>
              <w:right w:val="nil"/>
            </w:tcBorders>
          </w:tcPr>
          <w:p w:rsidR="009D1E11" w:rsidRPr="003E6BDE" w:rsidRDefault="009D1E11" w:rsidP="00764F1E">
            <w:pPr>
              <w:jc w:val="center"/>
            </w:pPr>
          </w:p>
        </w:tc>
      </w:tr>
    </w:tbl>
    <w:p w:rsidR="00764F1E" w:rsidRPr="00375CC3" w:rsidRDefault="00764F1E" w:rsidP="00455321">
      <w:pPr>
        <w:tabs>
          <w:tab w:val="left" w:pos="2520"/>
          <w:tab w:val="left" w:pos="2884"/>
        </w:tabs>
        <w:jc w:val="center"/>
        <w:rPr>
          <w:sz w:val="28"/>
        </w:rPr>
      </w:pPr>
    </w:p>
    <w:p w:rsidR="00764F1E" w:rsidRPr="00375CC3" w:rsidRDefault="00764F1E" w:rsidP="0085267B">
      <w:pPr>
        <w:shd w:val="clear" w:color="auto" w:fill="FFFFFF"/>
        <w:jc w:val="center"/>
        <w:rPr>
          <w:rFonts w:ascii="yandex-sans" w:eastAsia="Times New Roman" w:hAnsi="yandex-sans"/>
          <w:color w:val="000000"/>
          <w:sz w:val="30"/>
          <w:szCs w:val="28"/>
        </w:rPr>
      </w:pPr>
    </w:p>
    <w:p w:rsidR="0085267B" w:rsidRPr="00764F1E" w:rsidRDefault="0085267B" w:rsidP="00764F1E">
      <w:pPr>
        <w:shd w:val="clear" w:color="auto" w:fill="FFFFFF"/>
        <w:rPr>
          <w:rFonts w:ascii="yandex-sans" w:eastAsia="Times New Roman" w:hAnsi="yandex-sans"/>
          <w:color w:val="000000"/>
          <w:sz w:val="28"/>
          <w:szCs w:val="28"/>
        </w:rPr>
      </w:pPr>
    </w:p>
    <w:p w:rsidR="00764F1E" w:rsidRPr="00764F1E" w:rsidRDefault="00764F1E" w:rsidP="0085267B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 w:rsidRPr="00764F1E">
        <w:rPr>
          <w:rFonts w:eastAsia="Times New Roman"/>
          <w:b/>
          <w:color w:val="000000"/>
          <w:sz w:val="28"/>
          <w:szCs w:val="28"/>
        </w:rPr>
        <w:t>ПЛАН РАБОТЫ НА I ЧЕТВЕРТЬ</w:t>
      </w:r>
    </w:p>
    <w:p w:rsidR="00764F1E" w:rsidRPr="00764F1E" w:rsidRDefault="00764F1E" w:rsidP="00764F1E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 w:rsidRPr="00764F1E">
        <w:rPr>
          <w:rFonts w:eastAsia="Times New Roman"/>
          <w:b/>
          <w:color w:val="000000"/>
          <w:sz w:val="28"/>
          <w:szCs w:val="28"/>
        </w:rPr>
        <w:t>(СЕНТЯБР</w:t>
      </w:r>
      <w:proofErr w:type="gramStart"/>
      <w:r w:rsidRPr="00764F1E">
        <w:rPr>
          <w:rFonts w:eastAsia="Times New Roman"/>
          <w:b/>
          <w:color w:val="000000"/>
          <w:sz w:val="28"/>
          <w:szCs w:val="28"/>
        </w:rPr>
        <w:t>Ь-</w:t>
      </w:r>
      <w:proofErr w:type="gramEnd"/>
      <w:r w:rsidRPr="00764F1E">
        <w:rPr>
          <w:rFonts w:eastAsia="Times New Roman"/>
          <w:b/>
          <w:color w:val="000000"/>
          <w:sz w:val="28"/>
          <w:szCs w:val="28"/>
        </w:rPr>
        <w:t xml:space="preserve"> ОКТЯБРЬ)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636"/>
        <w:gridCol w:w="43"/>
        <w:gridCol w:w="4337"/>
        <w:gridCol w:w="54"/>
        <w:gridCol w:w="1345"/>
        <w:gridCol w:w="3049"/>
      </w:tblGrid>
      <w:tr w:rsidR="00764F1E" w:rsidRPr="00764F1E" w:rsidTr="00455321">
        <w:tc>
          <w:tcPr>
            <w:tcW w:w="679" w:type="dxa"/>
            <w:gridSpan w:val="2"/>
            <w:vAlign w:val="center"/>
          </w:tcPr>
          <w:p w:rsidR="00DE6592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№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proofErr w:type="spellStart"/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п.п</w:t>
            </w:r>
            <w:proofErr w:type="spellEnd"/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Срок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Ответственный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исполнения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Выдача учебников учащимся,</w:t>
            </w:r>
          </w:p>
          <w:p w:rsidR="00764F1E" w:rsidRPr="00764F1E" w:rsidRDefault="00263C5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учителям на 2022-2023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учебный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год (по графику)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lastRenderedPageBreak/>
              <w:t>1.09-10.09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Педагог-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библиотекарь</w:t>
            </w:r>
            <w:r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72758157" wp14:editId="20EFE47D">
                  <wp:extent cx="1200785" cy="798830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Организация и проведение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акции: «Подари книгу школе»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3049" w:type="dxa"/>
            <w:vAlign w:val="center"/>
          </w:tcPr>
          <w:p w:rsidR="00764F1E" w:rsidRPr="00764F1E" w:rsidRDefault="001F7924" w:rsidP="001F7924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Классные руководит.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Выявление задолжников по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учебникам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E1D48E2" wp14:editId="3481C5CB">
                  <wp:extent cx="1249680" cy="975360"/>
                  <wp:effectExtent l="0" t="0" r="762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Сверка с бухгалтерией на начало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учебного года. Работа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документами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Бухгалтер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Прием, оформление, обработка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новых поступлений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По мере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поступления</w:t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18DBF5B" wp14:editId="65F2F241">
                  <wp:extent cx="981710" cy="878205"/>
                  <wp:effectExtent l="0" t="0" r="889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455321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337" w:type="dxa"/>
            <w:vAlign w:val="center"/>
          </w:tcPr>
          <w:p w:rsidR="00764F1E" w:rsidRPr="00764F1E" w:rsidRDefault="00263C55" w:rsidP="00263C5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Всероссийский праздник « День знаний» 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 xml:space="preserve">Сентябрь 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4448C8B" wp14:editId="44D07DAC">
                  <wp:extent cx="1207135" cy="908685"/>
                  <wp:effectExtent l="0" t="0" r="0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455321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337" w:type="dxa"/>
            <w:vAlign w:val="center"/>
          </w:tcPr>
          <w:p w:rsidR="00764F1E" w:rsidRPr="00764F1E" w:rsidRDefault="00263C55" w:rsidP="00263C55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День</w:t>
            </w:r>
            <w:r w:rsidR="00B74C05">
              <w:rPr>
                <w:rFonts w:eastAsia="Times New Roman"/>
                <w:color w:val="000000"/>
                <w:sz w:val="28"/>
                <w:szCs w:val="28"/>
              </w:rPr>
              <w:t xml:space="preserve"> воинской славы -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210 лет </w:t>
            </w:r>
            <w:r w:rsidR="00B74C05">
              <w:rPr>
                <w:rFonts w:eastAsia="Times New Roman"/>
                <w:color w:val="000000"/>
                <w:sz w:val="28"/>
                <w:szCs w:val="28"/>
              </w:rPr>
              <w:t xml:space="preserve">со дня Бородинского сражения: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B74C05"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Недаром помнит вся Россия».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263C5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="yandex-sans" w:eastAsiaTheme="minorHAnsi" w:hAnsi="yandex-sans" w:cstheme="minorBidi"/>
                <w:color w:val="000000"/>
                <w:sz w:val="28"/>
                <w:szCs w:val="28"/>
                <w:shd w:val="clear" w:color="auto" w:fill="FFFFFF"/>
                <w:lang w:eastAsia="en-US"/>
              </w:rPr>
              <w:t>8</w:t>
            </w:r>
            <w:r w:rsidR="00C42682">
              <w:rPr>
                <w:rFonts w:ascii="yandex-sans" w:eastAsiaTheme="minorHAnsi" w:hAnsi="yandex-sans" w:cstheme="minorBidi"/>
                <w:color w:val="000000"/>
                <w:sz w:val="28"/>
                <w:szCs w:val="28"/>
                <w:shd w:val="clear" w:color="auto" w:fill="FFFFFF"/>
                <w:lang w:eastAsia="en-US"/>
              </w:rPr>
              <w:t>.09.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455321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C42682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64F1E" w:rsidRPr="00764F1E" w:rsidRDefault="00B74C0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165 лет со дня рождения К.Э. Циолковского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1857-1935).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B74C05" w:rsidP="00C4268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  <w:r w:rsidR="00C42682">
              <w:rPr>
                <w:rFonts w:eastAsiaTheme="minorHAnsi"/>
                <w:sz w:val="28"/>
                <w:szCs w:val="28"/>
                <w:lang w:eastAsia="en-US"/>
              </w:rPr>
              <w:t>.09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D720CC6" wp14:editId="6B60C0DF">
                  <wp:extent cx="1524000" cy="914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337" w:type="dxa"/>
            <w:vAlign w:val="center"/>
          </w:tcPr>
          <w:p w:rsidR="00764F1E" w:rsidRPr="00764F1E" w:rsidRDefault="00B74C05" w:rsidP="00C42682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150 лет со дня рождения русского писателя В.К. </w:t>
            </w:r>
            <w:r w:rsidR="001538E0">
              <w:rPr>
                <w:rFonts w:eastAsia="Times New Roman"/>
                <w:color w:val="000000"/>
                <w:sz w:val="28"/>
                <w:szCs w:val="28"/>
              </w:rPr>
              <w:t>Арсентьева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(1872-1930)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B74C05" w:rsidP="00C42682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  <w:r w:rsidR="00C42682">
              <w:rPr>
                <w:rFonts w:eastAsiaTheme="minorHAnsi"/>
                <w:sz w:val="28"/>
                <w:szCs w:val="28"/>
                <w:lang w:eastAsia="en-US"/>
              </w:rPr>
              <w:t>.09.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337" w:type="dxa"/>
            <w:vAlign w:val="center"/>
          </w:tcPr>
          <w:p w:rsidR="00764F1E" w:rsidRPr="00764F1E" w:rsidRDefault="00E74AC7" w:rsidP="00E74AC7">
            <w:pPr>
              <w:shd w:val="clear" w:color="auto" w:fill="FFFFFF"/>
              <w:spacing w:line="480" w:lineRule="auto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>Всемирный день туризма»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Беседа обзор 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E74AC7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27.09.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9D42D02" wp14:editId="5BCFAB9F">
                  <wp:extent cx="1390015" cy="780415"/>
                  <wp:effectExtent l="0" t="0" r="635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337" w:type="dxa"/>
            <w:vAlign w:val="center"/>
          </w:tcPr>
          <w:p w:rsidR="00764F1E" w:rsidRPr="00764F1E" w:rsidRDefault="00155465" w:rsidP="0015546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Междуна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 xml:space="preserve">родный день мира: « 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lastRenderedPageBreak/>
              <w:t>Мир на Планете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» беседа.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155465" w:rsidP="0015546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21.09.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4337" w:type="dxa"/>
            <w:vAlign w:val="center"/>
          </w:tcPr>
          <w:p w:rsidR="00764F1E" w:rsidRPr="00764F1E" w:rsidRDefault="00213163" w:rsidP="0015546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Международный день пожилых </w:t>
            </w:r>
            <w:r w:rsidR="00E66960">
              <w:rPr>
                <w:rFonts w:eastAsia="Times New Roman"/>
                <w:color w:val="000000"/>
                <w:sz w:val="28"/>
                <w:szCs w:val="28"/>
              </w:rPr>
              <w:t xml:space="preserve"> «</w:t>
            </w:r>
            <w:r w:rsidR="00B74C05">
              <w:rPr>
                <w:rFonts w:eastAsia="Times New Roman"/>
                <w:color w:val="000000"/>
                <w:sz w:val="28"/>
                <w:szCs w:val="28"/>
              </w:rPr>
              <w:t>День добра и уважения</w:t>
            </w:r>
            <w:r w:rsidR="00155465">
              <w:rPr>
                <w:rFonts w:eastAsia="Times New Roman"/>
                <w:color w:val="000000"/>
                <w:sz w:val="28"/>
                <w:szCs w:val="28"/>
              </w:rPr>
              <w:t>», беседа.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155465" w:rsidP="0015546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1.10.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8F7E361" wp14:editId="68DADA4D">
                  <wp:extent cx="1536065" cy="1024255"/>
                  <wp:effectExtent l="0" t="0" r="6985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337" w:type="dxa"/>
            <w:vAlign w:val="center"/>
          </w:tcPr>
          <w:p w:rsidR="00764F1E" w:rsidRPr="00764F1E" w:rsidRDefault="001538E0" w:rsidP="0015546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65 лет со дня зажжения Вечного огня, обзор беседа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155465" w:rsidP="0015546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E66960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.10.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B74C0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64F1E" w:rsidRPr="00764F1E" w:rsidRDefault="001538E0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130 лет со дня рождения М.И. Цветаевой беседа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155465" w:rsidP="0015546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октябрь</w:t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2EF5A28D" wp14:editId="2069C840">
                  <wp:extent cx="1164590" cy="8413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337" w:type="dxa"/>
            <w:vAlign w:val="center"/>
          </w:tcPr>
          <w:p w:rsidR="00764F1E" w:rsidRPr="00764F1E" w:rsidRDefault="00155465" w:rsidP="0015546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Всемирный де</w:t>
            </w:r>
            <w:r w:rsidR="00B74C05">
              <w:rPr>
                <w:rFonts w:eastAsia="Times New Roman"/>
                <w:color w:val="000000"/>
                <w:sz w:val="28"/>
                <w:szCs w:val="28"/>
              </w:rPr>
              <w:t>нь учителя</w:t>
            </w:r>
            <w:proofErr w:type="gramStart"/>
            <w:r w:rsidR="00B74C05">
              <w:rPr>
                <w:rFonts w:eastAsia="Times New Roman"/>
                <w:color w:val="000000"/>
                <w:sz w:val="28"/>
                <w:szCs w:val="28"/>
              </w:rPr>
              <w:t>,»</w:t>
            </w:r>
            <w:proofErr w:type="gramEnd"/>
            <w:r w:rsidR="00B74C05">
              <w:rPr>
                <w:rFonts w:eastAsia="Times New Roman"/>
                <w:color w:val="000000"/>
                <w:sz w:val="28"/>
                <w:szCs w:val="28"/>
              </w:rPr>
              <w:t xml:space="preserve"> Учитель мастер и творец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155465">
            <w:pPr>
              <w:shd w:val="clear" w:color="auto" w:fill="FFFFFF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</w:p>
          <w:p w:rsidR="00764F1E" w:rsidRPr="00764F1E" w:rsidRDefault="00B74C05" w:rsidP="00764F1E">
            <w:pPr>
              <w:shd w:val="clear" w:color="auto" w:fill="FFFFFF"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5</w:t>
            </w:r>
            <w:r w:rsidR="00155465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.10.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 гостях у осени: «Золотая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волшебница осень» -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устный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журнал: «Бродят по лесу</w:t>
            </w:r>
          </w:p>
          <w:p w:rsidR="00764F1E" w:rsidRPr="00764F1E" w:rsidRDefault="003B0FF6" w:rsidP="003B0FF6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осенние сказки» 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pStyle w:val="1"/>
              <w:outlineLvl w:val="0"/>
              <w:rPr>
                <w:rFonts w:asciiTheme="minorHAnsi" w:eastAsiaTheme="minorHAnsi" w:hAnsiTheme="minorHAnsi" w:cstheme="minorBidi"/>
                <w:lang w:eastAsia="en-US"/>
              </w:rPr>
            </w:pPr>
            <w:r w:rsidRPr="00764F1E">
              <w:rPr>
                <w:rFonts w:eastAsiaTheme="minorHAnsi"/>
                <w:lang w:eastAsia="en-US"/>
              </w:rPr>
              <w:t>Педаг</w:t>
            </w:r>
            <w:r>
              <w:rPr>
                <w:rFonts w:eastAsiaTheme="minorHAnsi"/>
                <w:lang w:eastAsia="en-US"/>
              </w:rPr>
              <w:t>ог-</w:t>
            </w:r>
            <w:r w:rsidR="00BB74F2">
              <w:rPr>
                <w:rFonts w:eastAsiaTheme="minorHAnsi"/>
                <w:lang w:eastAsia="en-US"/>
              </w:rPr>
              <w:t>библиотекарь</w:t>
            </w:r>
            <w:r>
              <w:rPr>
                <w:rFonts w:eastAsiaTheme="minorHAnsi"/>
                <w:noProof/>
              </w:rPr>
              <w:drawing>
                <wp:inline distT="0" distB="0" distL="0" distR="0" wp14:anchorId="15340E9A" wp14:editId="0920EB23">
                  <wp:extent cx="1231265" cy="1134110"/>
                  <wp:effectExtent l="0" t="0" r="6985" b="889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337" w:type="dxa"/>
            <w:vAlign w:val="center"/>
          </w:tcPr>
          <w:p w:rsidR="00764F1E" w:rsidRPr="00764F1E" w:rsidRDefault="00155465" w:rsidP="0015546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Экскурсия в библиотеку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 xml:space="preserve"> «</w:t>
            </w:r>
            <w:r w:rsidR="003B0FF6">
              <w:rPr>
                <w:rFonts w:eastAsia="Times New Roman"/>
                <w:color w:val="000000"/>
                <w:sz w:val="28"/>
                <w:szCs w:val="28"/>
              </w:rPr>
              <w:t>Путешествие в книжное царство</w:t>
            </w:r>
            <w:r w:rsidR="004930B1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1538E0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1</w:t>
            </w:r>
            <w:r w:rsidR="00764F1E"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классы</w:t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277A9B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337" w:type="dxa"/>
            <w:vAlign w:val="center"/>
          </w:tcPr>
          <w:p w:rsidR="00764F1E" w:rsidRPr="00764F1E" w:rsidRDefault="00F6232F" w:rsidP="00F6232F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Всемирный день учителя: « Слово во славу учителя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F6232F" w:rsidP="00F6232F">
            <w:pPr>
              <w:shd w:val="clear" w:color="auto" w:fill="FFFFFF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 октября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EE9523D" wp14:editId="6804D4A9">
                  <wp:extent cx="1183005" cy="101790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Литературная игра: «крестики –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нолики»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4 классы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«День открытых дверей» -</w:t>
            </w:r>
          </w:p>
          <w:p w:rsidR="00764F1E" w:rsidRPr="00764F1E" w:rsidRDefault="00F6232F" w:rsidP="0055509D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«Библиотека – дом книги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 - для учащихся 1-х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классов первое знакомство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с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049" w:type="dxa"/>
            <w:vAlign w:val="center"/>
          </w:tcPr>
          <w:p w:rsidR="00764F1E" w:rsidRPr="00764F1E" w:rsidRDefault="003B0FF6" w:rsidP="003B0FF6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>
              <w:rPr>
                <w:rFonts w:ascii="yandex-sans" w:eastAsia="Times New Roman" w:hAnsi="yandex-sans" w:hint="eastAsia"/>
                <w:color w:val="000000"/>
                <w:sz w:val="28"/>
                <w:szCs w:val="28"/>
              </w:rPr>
              <w:t>П</w:t>
            </w:r>
            <w:r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едагог - библиотекарь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классные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color w:val="000000"/>
                <w:sz w:val="28"/>
                <w:szCs w:val="28"/>
              </w:rPr>
            </w:pPr>
            <w:r w:rsidRPr="00764F1E">
              <w:rPr>
                <w:rFonts w:ascii="yandex-sans" w:eastAsia="Times New Roman" w:hAnsi="yandex-sans"/>
                <w:color w:val="000000"/>
                <w:sz w:val="28"/>
                <w:szCs w:val="28"/>
              </w:rPr>
              <w:t>руководители</w:t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21</w:t>
            </w:r>
          </w:p>
        </w:tc>
        <w:tc>
          <w:tcPr>
            <w:tcW w:w="4337" w:type="dxa"/>
            <w:vAlign w:val="center"/>
          </w:tcPr>
          <w:p w:rsidR="00764F1E" w:rsidRPr="00764F1E" w:rsidRDefault="00F6232F" w:rsidP="00F6232F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90 лет со дня рождения В.И. Белова кн. Выставка 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- обзор</w:t>
            </w:r>
          </w:p>
          <w:p w:rsidR="00764F1E" w:rsidRPr="00764F1E" w:rsidRDefault="00F6232F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беседа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Октябрь</w:t>
            </w:r>
          </w:p>
        </w:tc>
        <w:tc>
          <w:tcPr>
            <w:tcW w:w="3049" w:type="dxa"/>
            <w:vAlign w:val="center"/>
          </w:tcPr>
          <w:p w:rsid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C5F43D1" wp14:editId="0DB97C66">
                  <wp:extent cx="1268095" cy="1066800"/>
                  <wp:effectExtent l="0" t="0" r="825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F6232F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F6232F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>Библиотекарь - педагог</w:t>
            </w:r>
          </w:p>
        </w:tc>
      </w:tr>
      <w:tr w:rsidR="00D25636" w:rsidRPr="00764F1E" w:rsidTr="00455321">
        <w:tc>
          <w:tcPr>
            <w:tcW w:w="679" w:type="dxa"/>
            <w:gridSpan w:val="2"/>
            <w:vAlign w:val="center"/>
          </w:tcPr>
          <w:p w:rsidR="00D25636" w:rsidRDefault="00D25636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337" w:type="dxa"/>
            <w:vAlign w:val="center"/>
          </w:tcPr>
          <w:p w:rsidR="00D25636" w:rsidRPr="00764F1E" w:rsidRDefault="0055509D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Всемирный день школьных библиотек.</w:t>
            </w:r>
          </w:p>
        </w:tc>
        <w:tc>
          <w:tcPr>
            <w:tcW w:w="1399" w:type="dxa"/>
            <w:gridSpan w:val="2"/>
            <w:vAlign w:val="center"/>
          </w:tcPr>
          <w:p w:rsidR="00D25636" w:rsidRPr="00764F1E" w:rsidRDefault="00F623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24 </w:t>
            </w:r>
            <w:r w:rsidR="0055509D">
              <w:rPr>
                <w:rFonts w:eastAsiaTheme="minorHAnsi"/>
                <w:sz w:val="28"/>
                <w:szCs w:val="28"/>
                <w:lang w:eastAsia="en-US"/>
              </w:rPr>
              <w:t>октября</w:t>
            </w:r>
          </w:p>
        </w:tc>
        <w:tc>
          <w:tcPr>
            <w:tcW w:w="3049" w:type="dxa"/>
            <w:vAlign w:val="center"/>
          </w:tcPr>
          <w:p w:rsidR="00D25636" w:rsidRDefault="00F6232F" w:rsidP="00764F1E">
            <w:pPr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Библиотекарь - педагог</w:t>
            </w:r>
          </w:p>
        </w:tc>
      </w:tr>
      <w:tr w:rsidR="00764F1E" w:rsidRPr="00764F1E" w:rsidTr="00455321">
        <w:tc>
          <w:tcPr>
            <w:tcW w:w="9464" w:type="dxa"/>
            <w:gridSpan w:val="6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3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3"/>
              </w:rPr>
              <w:t>ПЛАН РАБОТЫ НА II ЧЕТВЕРТЬ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3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3"/>
              </w:rPr>
              <w:t>(НОЯБРЬ – ДЕКАБРЬ)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Ноябрь – декада правовых знаний «Мы и право»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Декабрь – месячник «История города и края»</w:t>
            </w:r>
          </w:p>
          <w:p w:rsidR="00764F1E" w:rsidRPr="00764F1E" w:rsidRDefault="006C3B6F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«Мы дети земли своей»</w:t>
            </w:r>
            <w:bookmarkStart w:id="0" w:name="_GoBack"/>
            <w:bookmarkEnd w:id="0"/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Выдача художественной и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методической литературы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Ежедневно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День памяти жертвам депортации карачаевского народа </w:t>
            </w:r>
          </w:p>
          <w:p w:rsidR="00764F1E" w:rsidRPr="00764F1E" w:rsidRDefault="004930B1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r w:rsidR="00F6232F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8F79A9">
              <w:rPr>
                <w:rFonts w:eastAsia="Times New Roman"/>
                <w:color w:val="000000"/>
                <w:sz w:val="28"/>
                <w:szCs w:val="28"/>
              </w:rPr>
              <w:t>Трагедия карачаевского народа»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Фотов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 xml:space="preserve"> - в</w:t>
            </w:r>
            <w:r w:rsidR="00213163" w:rsidRPr="00764F1E">
              <w:rPr>
                <w:rFonts w:eastAsia="Times New Roman"/>
                <w:color w:val="000000"/>
                <w:sz w:val="28"/>
                <w:szCs w:val="28"/>
              </w:rPr>
              <w:t>ыставка,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посвященная деп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>ортации кара</w:t>
            </w:r>
            <w:r w:rsidR="00E66960">
              <w:rPr>
                <w:rFonts w:eastAsia="Times New Roman"/>
                <w:color w:val="000000"/>
                <w:sz w:val="28"/>
                <w:szCs w:val="28"/>
              </w:rPr>
              <w:t>чаевского народа «Вопреки всему</w:t>
            </w:r>
            <w:r w:rsidR="00213163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мы вернулись…»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25</w:t>
            </w:r>
          </w:p>
        </w:tc>
        <w:tc>
          <w:tcPr>
            <w:tcW w:w="4337" w:type="dxa"/>
            <w:vAlign w:val="center"/>
          </w:tcPr>
          <w:p w:rsidR="00764F1E" w:rsidRPr="00764F1E" w:rsidRDefault="008F79A9" w:rsidP="004930B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День народного единства беседа: </w:t>
            </w:r>
          </w:p>
          <w:p w:rsidR="00764F1E" w:rsidRPr="00764F1E" w:rsidRDefault="008F79A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«Будущее России в Единстве»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1FE615DF" wp14:editId="58E1C40F">
                  <wp:extent cx="1645920" cy="1231265"/>
                  <wp:effectExtent l="0" t="0" r="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Декада правовых знаний «Учись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отстаивать свои права».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Пропаганда литературы,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подготовка материала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для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проведения классных часов,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уроков, докладов.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4337" w:type="dxa"/>
            <w:vAlign w:val="center"/>
          </w:tcPr>
          <w:p w:rsidR="00764F1E" w:rsidRPr="00764F1E" w:rsidRDefault="008F79A9" w:rsidP="00F42785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памяти погибших в Первой мировой войне беседа: «Забытые герои Первой мировой войны».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82B4831" wp14:editId="5F7D6A59">
                  <wp:extent cx="1207135" cy="8229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Социальный</w:t>
            </w:r>
          </w:p>
          <w:p w:rsidR="00764F1E" w:rsidRPr="00764F1E" w:rsidRDefault="00764F1E" w:rsidP="00F42785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педагог, зав.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277A9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28</w:t>
            </w:r>
          </w:p>
        </w:tc>
        <w:tc>
          <w:tcPr>
            <w:tcW w:w="4337" w:type="dxa"/>
            <w:vAlign w:val="center"/>
          </w:tcPr>
          <w:p w:rsidR="00764F1E" w:rsidRPr="00764F1E" w:rsidRDefault="004930B1" w:rsidP="004930B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Международный день отказа от курения</w:t>
            </w:r>
            <w:r w:rsidR="008F79A9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: « За жизнь без табака </w:t>
            </w: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» Беседа с уч-ся 5-11 классов.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4930B1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19 </w:t>
            </w:r>
            <w:r w:rsidR="00764F1E"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FB28AB" w:rsidRDefault="00FB28AB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965BD68" wp14:editId="7F204041">
                  <wp:extent cx="1268095" cy="1457325"/>
                  <wp:effectExtent l="0" t="0" r="8255" b="952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4930B1" w:rsidRPr="00764F1E" w:rsidTr="00455321">
        <w:tc>
          <w:tcPr>
            <w:tcW w:w="679" w:type="dxa"/>
            <w:gridSpan w:val="2"/>
            <w:vAlign w:val="center"/>
          </w:tcPr>
          <w:p w:rsidR="004930B1" w:rsidRDefault="004930B1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4337" w:type="dxa"/>
            <w:vAlign w:val="center"/>
          </w:tcPr>
          <w:p w:rsidR="004930B1" w:rsidRDefault="004930B1" w:rsidP="004930B1">
            <w:pPr>
              <w:shd w:val="clear" w:color="auto" w:fill="FFFFFF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«День толерантности»  беседа, выставка.</w:t>
            </w:r>
          </w:p>
        </w:tc>
        <w:tc>
          <w:tcPr>
            <w:tcW w:w="1399" w:type="dxa"/>
            <w:gridSpan w:val="2"/>
            <w:vAlign w:val="center"/>
          </w:tcPr>
          <w:p w:rsidR="004930B1" w:rsidRDefault="004930B1" w:rsidP="00764F1E">
            <w:pPr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16 ноября</w:t>
            </w:r>
          </w:p>
        </w:tc>
        <w:tc>
          <w:tcPr>
            <w:tcW w:w="3049" w:type="dxa"/>
            <w:vAlign w:val="center"/>
          </w:tcPr>
          <w:p w:rsidR="004930B1" w:rsidRDefault="004930B1" w:rsidP="00764F1E">
            <w:pPr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Педагог- 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4337" w:type="dxa"/>
            <w:vAlign w:val="center"/>
          </w:tcPr>
          <w:p w:rsidR="00764F1E" w:rsidRPr="00764F1E" w:rsidRDefault="008F79A9" w:rsidP="008F79A9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135 лет со дня рождения С.Я. Маршака беседа 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764F1E" w:rsidRPr="00764F1E" w:rsidRDefault="008F79A9" w:rsidP="008F79A9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Библиотекарь - педагог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32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Подготовка материала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проведению классных часов, бесед</w:t>
            </w:r>
          </w:p>
          <w:p w:rsidR="00764F1E" w:rsidRPr="00764F1E" w:rsidRDefault="003F1AD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«Мы дети нашей Планеты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», для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учащихся 1-8 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4DF906" wp14:editId="315714F3">
                  <wp:extent cx="1139825" cy="810895"/>
                  <wp:effectExtent l="0" t="0" r="3175" b="825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375CC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Педагог-библиотекарь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классный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руководитель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4337" w:type="dxa"/>
            <w:vAlign w:val="center"/>
          </w:tcPr>
          <w:p w:rsidR="00764F1E" w:rsidRPr="00764F1E" w:rsidRDefault="008F79A9" w:rsidP="008F79A9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Всемирный день информации: </w:t>
            </w:r>
            <w:r w:rsidR="003B17CA">
              <w:rPr>
                <w:rFonts w:eastAsia="Times New Roman"/>
                <w:color w:val="000000"/>
                <w:sz w:val="28"/>
                <w:szCs w:val="28"/>
              </w:rPr>
              <w:t>« День информации в школе»</w:t>
            </w: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Зав.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классный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руководитель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4337" w:type="dxa"/>
            <w:vAlign w:val="center"/>
          </w:tcPr>
          <w:p w:rsidR="00764F1E" w:rsidRPr="00764F1E" w:rsidRDefault="003F1AD9" w:rsidP="003F1AD9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Мероприятие  посвященное</w:t>
            </w:r>
          </w:p>
          <w:p w:rsidR="00764F1E" w:rsidRPr="00764F1E" w:rsidRDefault="003F1AD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Дню матери: « </w:t>
            </w:r>
            <w:r w:rsidR="003B17CA">
              <w:rPr>
                <w:rFonts w:eastAsia="Times New Roman"/>
                <w:color w:val="000000"/>
                <w:sz w:val="28"/>
                <w:szCs w:val="28"/>
              </w:rPr>
              <w:t xml:space="preserve">Свет материнской любви 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» 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для учащихся 1-6-х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4CB89D6" wp14:editId="3F73D599">
                  <wp:extent cx="1207135" cy="8229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Зав.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классный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руководитель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4337" w:type="dxa"/>
            <w:vAlign w:val="center"/>
          </w:tcPr>
          <w:p w:rsidR="00764F1E" w:rsidRPr="00764F1E" w:rsidRDefault="003F1AD9" w:rsidP="003F1AD9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Конкурс</w:t>
            </w:r>
            <w:r w:rsidR="003B17CA">
              <w:rPr>
                <w:rFonts w:eastAsia="Times New Roman"/>
                <w:color w:val="000000"/>
                <w:sz w:val="28"/>
                <w:szCs w:val="28"/>
              </w:rPr>
              <w:t xml:space="preserve"> стихов: « Слово «мама» - нет, его добрей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для учащихся начальной школы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23.11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E66960" w:rsidRPr="00764F1E" w:rsidTr="00455321">
        <w:tc>
          <w:tcPr>
            <w:tcW w:w="679" w:type="dxa"/>
            <w:gridSpan w:val="2"/>
            <w:vAlign w:val="center"/>
          </w:tcPr>
          <w:p w:rsidR="00E66960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36</w:t>
            </w:r>
          </w:p>
        </w:tc>
        <w:tc>
          <w:tcPr>
            <w:tcW w:w="4337" w:type="dxa"/>
            <w:vAlign w:val="center"/>
          </w:tcPr>
          <w:p w:rsidR="00E66960" w:rsidRDefault="003B17CA" w:rsidP="003F1AD9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75 лет со дня рождения Г.Б. Остера</w:t>
            </w:r>
          </w:p>
        </w:tc>
        <w:tc>
          <w:tcPr>
            <w:tcW w:w="1399" w:type="dxa"/>
            <w:gridSpan w:val="2"/>
            <w:vAlign w:val="center"/>
          </w:tcPr>
          <w:p w:rsidR="00E66960" w:rsidRPr="00764F1E" w:rsidRDefault="003B17CA" w:rsidP="00764F1E">
            <w:pPr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27</w:t>
            </w:r>
            <w:r w:rsidR="004E788F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ноября</w:t>
            </w:r>
          </w:p>
        </w:tc>
        <w:tc>
          <w:tcPr>
            <w:tcW w:w="3049" w:type="dxa"/>
            <w:vAlign w:val="center"/>
          </w:tcPr>
          <w:p w:rsidR="00E66960" w:rsidRPr="00764F1E" w:rsidRDefault="004E788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Педагог – библиотекарь.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37</w:t>
            </w:r>
          </w:p>
        </w:tc>
        <w:tc>
          <w:tcPr>
            <w:tcW w:w="4337" w:type="dxa"/>
            <w:vAlign w:val="center"/>
          </w:tcPr>
          <w:p w:rsidR="00764F1E" w:rsidRPr="00764F1E" w:rsidRDefault="00B515C5" w:rsidP="004930B1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Всемирный день борьбы со СПИДом.  Библиотечный урок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B515C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5-11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классы</w:t>
            </w:r>
          </w:p>
          <w:p w:rsidR="00764F1E" w:rsidRPr="00764F1E" w:rsidRDefault="00B515C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декабрь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9D615FD" wp14:editId="051668B9">
                  <wp:extent cx="1457325" cy="74627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4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4E788F" w:rsidRPr="00764F1E" w:rsidTr="00455321">
        <w:tc>
          <w:tcPr>
            <w:tcW w:w="679" w:type="dxa"/>
            <w:gridSpan w:val="2"/>
            <w:vAlign w:val="center"/>
          </w:tcPr>
          <w:p w:rsidR="004E788F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4337" w:type="dxa"/>
            <w:vAlign w:val="center"/>
          </w:tcPr>
          <w:p w:rsidR="004E788F" w:rsidRDefault="003B17CA" w:rsidP="003B17CA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335</w:t>
            </w:r>
            <w:r w:rsidR="004E788F">
              <w:rPr>
                <w:rFonts w:eastAsia="Times New Roman"/>
                <w:color w:val="000000"/>
                <w:sz w:val="28"/>
                <w:szCs w:val="28"/>
              </w:rPr>
              <w:t xml:space="preserve"> лет с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о дня рождения </w:t>
            </w:r>
            <w:r w:rsidR="004E788F">
              <w:rPr>
                <w:rFonts w:eastAsia="Times New Roman"/>
                <w:color w:val="000000"/>
                <w:sz w:val="28"/>
                <w:szCs w:val="28"/>
              </w:rPr>
              <w:t>Биография, беседа.</w:t>
            </w:r>
          </w:p>
        </w:tc>
        <w:tc>
          <w:tcPr>
            <w:tcW w:w="1399" w:type="dxa"/>
            <w:gridSpan w:val="2"/>
            <w:vAlign w:val="center"/>
          </w:tcPr>
          <w:p w:rsidR="004E788F" w:rsidRDefault="003B17CA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30</w:t>
            </w:r>
            <w:r w:rsidR="004E788F">
              <w:rPr>
                <w:rFonts w:eastAsia="Times New Roman"/>
                <w:color w:val="000000"/>
                <w:sz w:val="28"/>
                <w:szCs w:val="28"/>
              </w:rPr>
              <w:t xml:space="preserve"> ноя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бря  </w:t>
            </w:r>
          </w:p>
        </w:tc>
        <w:tc>
          <w:tcPr>
            <w:tcW w:w="3049" w:type="dxa"/>
            <w:vAlign w:val="center"/>
          </w:tcPr>
          <w:p w:rsidR="004E788F" w:rsidRDefault="004E788F" w:rsidP="00764F1E">
            <w:pPr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Педагог- 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39</w:t>
            </w:r>
          </w:p>
        </w:tc>
        <w:tc>
          <w:tcPr>
            <w:tcW w:w="4337" w:type="dxa"/>
            <w:vAlign w:val="center"/>
          </w:tcPr>
          <w:p w:rsidR="00764F1E" w:rsidRPr="00764F1E" w:rsidRDefault="00B515C5" w:rsidP="00B515C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Неизвестно</w:t>
            </w:r>
            <w:r w:rsidR="003C61E8">
              <w:rPr>
                <w:rFonts w:eastAsia="Times New Roman"/>
                <w:color w:val="000000"/>
                <w:sz w:val="28"/>
                <w:szCs w:val="28"/>
              </w:rPr>
              <w:t>го солдата: « Есть память, которой не будет конца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1-4 классы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  <w:p w:rsidR="001A5281" w:rsidRPr="00764F1E" w:rsidRDefault="001A5281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</w:rPr>
              <w:drawing>
                <wp:inline distT="0" distB="0" distL="0" distR="0" wp14:anchorId="47BC4491" wp14:editId="1C9F53D5">
                  <wp:extent cx="1316990" cy="97536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88F" w:rsidRPr="00764F1E" w:rsidTr="00455321">
        <w:tc>
          <w:tcPr>
            <w:tcW w:w="679" w:type="dxa"/>
            <w:gridSpan w:val="2"/>
            <w:vAlign w:val="center"/>
          </w:tcPr>
          <w:p w:rsidR="004E788F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337" w:type="dxa"/>
            <w:vAlign w:val="center"/>
          </w:tcPr>
          <w:p w:rsidR="004E788F" w:rsidRDefault="003C61E8" w:rsidP="00B515C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105 лет  со дня рождения Кайсыну Кулиеву</w:t>
            </w:r>
          </w:p>
        </w:tc>
        <w:tc>
          <w:tcPr>
            <w:tcW w:w="1399" w:type="dxa"/>
            <w:gridSpan w:val="2"/>
            <w:vAlign w:val="center"/>
          </w:tcPr>
          <w:p w:rsidR="004E788F" w:rsidRPr="00764F1E" w:rsidRDefault="004E788F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3049" w:type="dxa"/>
            <w:vAlign w:val="center"/>
          </w:tcPr>
          <w:p w:rsidR="004E788F" w:rsidRPr="00764F1E" w:rsidRDefault="004E788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Педагог-библиотекарь.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4337" w:type="dxa"/>
            <w:vAlign w:val="center"/>
          </w:tcPr>
          <w:p w:rsidR="00764F1E" w:rsidRPr="00764F1E" w:rsidRDefault="00BA5EE9" w:rsidP="00B515C5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Междунар</w:t>
            </w:r>
            <w:r w:rsidR="003F1AD9">
              <w:rPr>
                <w:rFonts w:eastAsia="Times New Roman"/>
                <w:color w:val="000000"/>
                <w:sz w:val="28"/>
                <w:szCs w:val="28"/>
              </w:rPr>
              <w:t xml:space="preserve">одный день инвалидов: «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» беседа.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3-4 классы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4337" w:type="dxa"/>
            <w:vAlign w:val="center"/>
          </w:tcPr>
          <w:p w:rsidR="00764F1E" w:rsidRPr="00764F1E" w:rsidRDefault="00BA5EE9" w:rsidP="00BA5EE9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воинской славы России. День начала контрнаступления советских войск против немецк</w:t>
            </w:r>
            <w:r w:rsidR="00BB74F2">
              <w:rPr>
                <w:rFonts w:eastAsia="Times New Roman"/>
                <w:color w:val="000000"/>
                <w:sz w:val="28"/>
                <w:szCs w:val="28"/>
              </w:rPr>
              <w:t>о -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фашистских войск в битве под Москвой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Библиотечный урок.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BA5EE9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2-8 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4337" w:type="dxa"/>
            <w:vAlign w:val="center"/>
          </w:tcPr>
          <w:p w:rsidR="00764F1E" w:rsidRPr="00764F1E" w:rsidRDefault="003C61E8" w:rsidP="003C61E8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220 лет со дня рождения А.И. Одоевского</w:t>
            </w:r>
            <w:r w:rsidR="00436FB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Декабрь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5FCE19" wp14:editId="21726602">
                  <wp:extent cx="1317804" cy="1063320"/>
                  <wp:effectExtent l="0" t="0" r="0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16" cy="106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Учитель ИЗО,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зав.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BA5EE9" w:rsidRPr="00764F1E" w:rsidTr="00455321">
        <w:tc>
          <w:tcPr>
            <w:tcW w:w="679" w:type="dxa"/>
            <w:gridSpan w:val="2"/>
            <w:vAlign w:val="center"/>
          </w:tcPr>
          <w:p w:rsidR="00BA5EE9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4337" w:type="dxa"/>
            <w:vAlign w:val="center"/>
          </w:tcPr>
          <w:p w:rsidR="00BA5EE9" w:rsidRDefault="00BA5EE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 День Конституции» Беседа.</w:t>
            </w:r>
          </w:p>
        </w:tc>
        <w:tc>
          <w:tcPr>
            <w:tcW w:w="1399" w:type="dxa"/>
            <w:gridSpan w:val="2"/>
            <w:vAlign w:val="center"/>
          </w:tcPr>
          <w:p w:rsidR="00BA5EE9" w:rsidRPr="00764F1E" w:rsidRDefault="00BA5EE9" w:rsidP="00764F1E">
            <w:pPr>
              <w:shd w:val="clear" w:color="auto" w:fill="FFFFFF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11.12</w:t>
            </w:r>
          </w:p>
        </w:tc>
        <w:tc>
          <w:tcPr>
            <w:tcW w:w="3049" w:type="dxa"/>
            <w:vAlign w:val="center"/>
          </w:tcPr>
          <w:p w:rsidR="00BA5EE9" w:rsidRDefault="00BA5EE9" w:rsidP="00764F1E">
            <w:pPr>
              <w:shd w:val="clear" w:color="auto" w:fill="FFFFFF"/>
              <w:jc w:val="center"/>
              <w:rPr>
                <w:rFonts w:eastAsia="Times New Roman"/>
                <w:noProof/>
                <w:color w:val="000000"/>
                <w:sz w:val="28"/>
                <w:szCs w:val="28"/>
              </w:rPr>
            </w:pPr>
            <w:r>
              <w:rPr>
                <w:rFonts w:eastAsia="Times New Roman"/>
                <w:noProof/>
                <w:color w:val="000000"/>
                <w:sz w:val="28"/>
                <w:szCs w:val="28"/>
              </w:rPr>
              <w:t>Педагог- библиотекарь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45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Выставка</w:t>
            </w:r>
            <w:r w:rsidR="00BB74F2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- презентация «Семь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чудес света»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Декабрь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для учащихся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5классов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4E788F" w:rsidRPr="00764F1E" w:rsidTr="00455321">
        <w:tc>
          <w:tcPr>
            <w:tcW w:w="679" w:type="dxa"/>
            <w:gridSpan w:val="2"/>
            <w:vAlign w:val="center"/>
          </w:tcPr>
          <w:p w:rsidR="004E788F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4337" w:type="dxa"/>
            <w:vAlign w:val="center"/>
          </w:tcPr>
          <w:p w:rsidR="004E788F" w:rsidRPr="00764F1E" w:rsidRDefault="00436FBA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героев Отечества,</w:t>
            </w:r>
            <w:r w:rsidR="004E788F">
              <w:rPr>
                <w:rFonts w:eastAsia="Times New Roman"/>
                <w:color w:val="000000"/>
                <w:sz w:val="28"/>
                <w:szCs w:val="28"/>
              </w:rPr>
              <w:t xml:space="preserve"> беседа.</w:t>
            </w:r>
          </w:p>
        </w:tc>
        <w:tc>
          <w:tcPr>
            <w:tcW w:w="1399" w:type="dxa"/>
            <w:gridSpan w:val="2"/>
            <w:vAlign w:val="center"/>
          </w:tcPr>
          <w:p w:rsidR="004E788F" w:rsidRPr="00764F1E" w:rsidRDefault="004E788F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6-9 классы.</w:t>
            </w:r>
          </w:p>
        </w:tc>
        <w:tc>
          <w:tcPr>
            <w:tcW w:w="3049" w:type="dxa"/>
            <w:vAlign w:val="center"/>
          </w:tcPr>
          <w:p w:rsidR="004E788F" w:rsidRPr="00764F1E" w:rsidRDefault="004E788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Педагог – библиотекарь.</w:t>
            </w:r>
          </w:p>
        </w:tc>
      </w:tr>
      <w:tr w:rsidR="004E788F" w:rsidRPr="00764F1E" w:rsidTr="00455321">
        <w:tc>
          <w:tcPr>
            <w:tcW w:w="679" w:type="dxa"/>
            <w:gridSpan w:val="2"/>
            <w:vAlign w:val="center"/>
          </w:tcPr>
          <w:p w:rsidR="004E788F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4337" w:type="dxa"/>
            <w:vAlign w:val="center"/>
          </w:tcPr>
          <w:p w:rsidR="004E788F" w:rsidRDefault="00436FBA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85 лет со дня рождения Э.Н. Успенского беседа</w:t>
            </w:r>
          </w:p>
        </w:tc>
        <w:tc>
          <w:tcPr>
            <w:tcW w:w="1399" w:type="dxa"/>
            <w:gridSpan w:val="2"/>
            <w:vAlign w:val="center"/>
          </w:tcPr>
          <w:p w:rsidR="004E788F" w:rsidRDefault="004E788F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6-8 классы</w:t>
            </w:r>
          </w:p>
        </w:tc>
        <w:tc>
          <w:tcPr>
            <w:tcW w:w="3049" w:type="dxa"/>
            <w:vAlign w:val="center"/>
          </w:tcPr>
          <w:p w:rsidR="004E788F" w:rsidRDefault="004E788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Педагог – библиотекарь.</w:t>
            </w:r>
          </w:p>
        </w:tc>
      </w:tr>
      <w:tr w:rsidR="00764F1E" w:rsidRPr="00764F1E" w:rsidTr="00455321">
        <w:tc>
          <w:tcPr>
            <w:tcW w:w="679" w:type="dxa"/>
            <w:gridSpan w:val="2"/>
            <w:vAlign w:val="center"/>
          </w:tcPr>
          <w:p w:rsidR="00764F1E" w:rsidRPr="00764F1E" w:rsidRDefault="004F1751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4</w:t>
            </w:r>
            <w:r w:rsidR="00905868">
              <w:rPr>
                <w:rFonts w:eastAsiaTheme="minorHAns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337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Подготовка материала </w:t>
            </w:r>
            <w:proofErr w:type="gramStart"/>
            <w:r w:rsidRPr="00764F1E">
              <w:rPr>
                <w:rFonts w:eastAsia="Times New Roman"/>
                <w:color w:val="000000"/>
                <w:sz w:val="28"/>
                <w:szCs w:val="28"/>
              </w:rPr>
              <w:t>к</w:t>
            </w:r>
            <w:proofErr w:type="gramEnd"/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новогодним праздникам:</w:t>
            </w:r>
          </w:p>
          <w:p w:rsidR="00764F1E" w:rsidRPr="00764F1E" w:rsidRDefault="003F1AD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«Новый го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>д-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самый веселый, сказочный праздник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»,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составление картотеки сценариев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по данной тематике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  <w:gridSpan w:val="2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Декабрь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3CC014CC" wp14:editId="2FEAA72F">
                  <wp:extent cx="1095375" cy="833438"/>
                  <wp:effectExtent l="0" t="0" r="0" b="508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65" cy="834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9464" w:type="dxa"/>
            <w:gridSpan w:val="6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</w:pPr>
            <w:r w:rsidRPr="00764F1E"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  <w:t>ПЛАН РАБОТЫ НА III ЧЕТВЕРТЬ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</w:pPr>
            <w:r w:rsidRPr="00764F1E"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  <w:t>(ЯНВАР</w:t>
            </w:r>
            <w:proofErr w:type="gramStart"/>
            <w:r w:rsidRPr="00764F1E"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  <w:t>Ь-</w:t>
            </w:r>
            <w:proofErr w:type="gramEnd"/>
            <w:r w:rsidRPr="00764F1E">
              <w:rPr>
                <w:rFonts w:ascii="yandex-sans" w:eastAsia="Times New Roman" w:hAnsi="yandex-sans"/>
                <w:b/>
                <w:color w:val="000000"/>
                <w:sz w:val="25"/>
                <w:szCs w:val="23"/>
              </w:rPr>
              <w:t xml:space="preserve"> МАРТ)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Январь – месячник Русской национальной культуры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Февраль – месячник военно-патриотического воспитания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b/>
                <w:color w:val="000000"/>
                <w:sz w:val="28"/>
                <w:szCs w:val="28"/>
              </w:rPr>
              <w:t>Март - месячник семьи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49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Выпуск рекомендательного списка:</w:t>
            </w:r>
          </w:p>
          <w:p w:rsidR="00764F1E" w:rsidRPr="00764F1E" w:rsidRDefault="00764F1E" w:rsidP="00F42785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«Памятные и знаменательные даты</w:t>
            </w:r>
            <w:r w:rsidR="00F42785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436FBA">
              <w:rPr>
                <w:rFonts w:eastAsia="Times New Roman"/>
                <w:color w:val="000000"/>
                <w:sz w:val="28"/>
                <w:szCs w:val="28"/>
              </w:rPr>
              <w:t>на 2022-2023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год»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 w:hint="eastAsia"/>
                <w:color w:val="000000"/>
                <w:sz w:val="28"/>
                <w:szCs w:val="28"/>
              </w:rPr>
              <w:t>Я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нварь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Подготовка материала и оформление</w:t>
            </w:r>
          </w:p>
          <w:p w:rsidR="00764F1E" w:rsidRPr="00764F1E" w:rsidRDefault="003F1AD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книжных выставок писателям-юбилярам.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3F1AD9" w:rsidP="003F1AD9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Весь год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81C7E14" wp14:editId="581DB475">
                  <wp:extent cx="1152525" cy="981710"/>
                  <wp:effectExtent l="0" t="0" r="9525" b="889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51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436FBA" w:rsidP="008422D4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85 лет со дня рождения  В.С. Высоцкого беседа</w:t>
            </w:r>
          </w:p>
        </w:tc>
        <w:tc>
          <w:tcPr>
            <w:tcW w:w="1345" w:type="dxa"/>
            <w:vAlign w:val="center"/>
          </w:tcPr>
          <w:p w:rsidR="00764F1E" w:rsidRPr="00764F1E" w:rsidRDefault="008422D4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8-9 классы </w:t>
            </w:r>
            <w:r w:rsidR="00764F1E" w:rsidRPr="00764F1E">
              <w:rPr>
                <w:rFonts w:eastAsia="Times New Roman" w:hint="eastAsia"/>
                <w:color w:val="000000"/>
                <w:sz w:val="28"/>
                <w:szCs w:val="28"/>
              </w:rPr>
              <w:t>Я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нварь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52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Выставка презентация: «В памяти</w:t>
            </w:r>
          </w:p>
          <w:p w:rsidR="00764F1E" w:rsidRPr="00764F1E" w:rsidRDefault="003F1AD9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народа», посвященное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освобождению Карачаево-Черкес</w:t>
            </w:r>
            <w:r w:rsidR="004F1751">
              <w:rPr>
                <w:rFonts w:eastAsia="Times New Roman"/>
                <w:color w:val="000000"/>
                <w:sz w:val="28"/>
                <w:szCs w:val="28"/>
              </w:rPr>
              <w:t>сии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 от фашистов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="Times New Roman" w:hint="eastAsia"/>
                <w:color w:val="000000"/>
                <w:sz w:val="28"/>
                <w:szCs w:val="28"/>
              </w:rPr>
              <w:t>Я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нварь</w:t>
            </w:r>
          </w:p>
        </w:tc>
        <w:tc>
          <w:tcPr>
            <w:tcW w:w="3049" w:type="dxa"/>
            <w:vAlign w:val="center"/>
          </w:tcPr>
          <w:p w:rsidR="00375CC3" w:rsidRDefault="00375CC3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6A0DBA0" wp14:editId="64164AE9">
                  <wp:extent cx="1402080" cy="1103630"/>
                  <wp:effectExtent l="0" t="0" r="7620" b="127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53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436FBA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«Береги здоровье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с 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молоду</w:t>
            </w:r>
            <w:proofErr w:type="spellEnd"/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7657D2">
              <w:rPr>
                <w:rFonts w:eastAsia="Times New Roman"/>
                <w:color w:val="000000"/>
                <w:sz w:val="28"/>
                <w:szCs w:val="28"/>
              </w:rPr>
              <w:t>»: Беседа о пропаганде здорового образа жизни.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57D2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5-11 классы </w:t>
            </w:r>
            <w:r w:rsidR="00764F1E" w:rsidRPr="00764F1E">
              <w:rPr>
                <w:rFonts w:eastAsia="Times New Roman" w:hint="eastAsia"/>
                <w:color w:val="000000"/>
                <w:sz w:val="28"/>
                <w:szCs w:val="28"/>
              </w:rPr>
              <w:t>Я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нварь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57D2" w:rsidP="007657D2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полного освобождения Ленинграда от фашистк</w:t>
            </w:r>
            <w:r w:rsidR="005A43EC">
              <w:rPr>
                <w:rFonts w:eastAsia="Times New Roman"/>
                <w:color w:val="000000"/>
                <w:sz w:val="28"/>
                <w:szCs w:val="28"/>
              </w:rPr>
              <w:t>ой блокады: « 900 дней мужества, стойкости и отваги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57D2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22.01 для 5-8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  <w:vAlign w:val="center"/>
          </w:tcPr>
          <w:p w:rsidR="00F61F2F" w:rsidRDefault="00F61F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644B8EA" wp14:editId="5576D4E7">
                  <wp:extent cx="1499870" cy="1000125"/>
                  <wp:effectExtent l="0" t="0" r="508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55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436FBA" w:rsidP="008422D4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 395 лет со дня рождения Шарля Перо беседа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D25636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январь</w:t>
            </w:r>
            <w:r w:rsidR="008422D4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7 -8 классы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8422D4" w:rsidP="007657D2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День  заповедников и национальных парков, история возникновения Тебердинского  государственного Биосферного заповедника. </w:t>
            </w:r>
            <w:r w:rsidR="005A43EC">
              <w:rPr>
                <w:rFonts w:eastAsia="Times New Roman"/>
                <w:color w:val="000000"/>
                <w:sz w:val="28"/>
                <w:szCs w:val="28"/>
              </w:rPr>
              <w:t>Б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еседа</w:t>
            </w:r>
            <w:r w:rsidR="00436FBA">
              <w:rPr>
                <w:rFonts w:eastAsia="Times New Roman"/>
                <w:color w:val="000000"/>
                <w:sz w:val="28"/>
                <w:szCs w:val="28"/>
              </w:rPr>
              <w:t>: « Уголок большой России</w:t>
            </w:r>
            <w:r w:rsidR="005A43EC">
              <w:rPr>
                <w:rFonts w:eastAsia="Times New Roman"/>
                <w:color w:val="000000"/>
                <w:sz w:val="28"/>
                <w:szCs w:val="28"/>
              </w:rPr>
              <w:t>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8422D4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11.01</w:t>
            </w:r>
          </w:p>
        </w:tc>
        <w:tc>
          <w:tcPr>
            <w:tcW w:w="3049" w:type="dxa"/>
            <w:vAlign w:val="center"/>
          </w:tcPr>
          <w:p w:rsidR="00F61F2F" w:rsidRDefault="00F61F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4AD29156" wp14:editId="0B1E6DE8">
                  <wp:extent cx="1207135" cy="1097280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8422D4" w:rsidP="008422D4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памяти юн</w:t>
            </w:r>
            <w:r w:rsidR="00CA5B22">
              <w:rPr>
                <w:rFonts w:eastAsia="Times New Roman"/>
                <w:color w:val="000000"/>
                <w:sz w:val="28"/>
                <w:szCs w:val="28"/>
              </w:rPr>
              <w:t>ого героя – антифашиста. Беседа: « Дети суровой войны».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D72F91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7.02.20</w:t>
            </w:r>
          </w:p>
          <w:p w:rsidR="00764F1E" w:rsidRPr="00764F1E" w:rsidRDefault="00D72F91" w:rsidP="00D72F9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5-8 классы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Педагог-библиотекарь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1A5281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Громкие чтения сказок братьев Гримм - немецких знаменитых </w:t>
            </w: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 xml:space="preserve">сказочников: «путешествие за тридевять земель» викторина по 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сказкам для начальной школы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февраль</w:t>
            </w:r>
          </w:p>
        </w:tc>
        <w:tc>
          <w:tcPr>
            <w:tcW w:w="3049" w:type="dxa"/>
            <w:vAlign w:val="center"/>
          </w:tcPr>
          <w:p w:rsidR="00764F1E" w:rsidRPr="00911B25" w:rsidRDefault="00911B25" w:rsidP="00911B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59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D72F91" w:rsidP="00D72F91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памяти великого русского поэта А.С. Пушкина, К.н</w:t>
            </w:r>
            <w:r w:rsidR="00BB74F2">
              <w:rPr>
                <w:rFonts w:eastAsia="Times New Roman"/>
                <w:color w:val="000000"/>
                <w:sz w:val="28"/>
                <w:szCs w:val="28"/>
              </w:rPr>
              <w:t>.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выставка, биография писателя беседа.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D72F91" w:rsidP="00D72F91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10.02.20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3049" w:type="dxa"/>
            <w:vAlign w:val="center"/>
          </w:tcPr>
          <w:p w:rsidR="00764F1E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Обзор материала: «Защитники</w:t>
            </w:r>
          </w:p>
          <w:p w:rsidR="00764F1E" w:rsidRPr="00764F1E" w:rsidRDefault="00764F1E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Род</w:t>
            </w:r>
            <w:r w:rsidR="001A5281">
              <w:rPr>
                <w:rFonts w:eastAsia="Times New Roman"/>
                <w:color w:val="000000"/>
                <w:sz w:val="28"/>
                <w:szCs w:val="28"/>
              </w:rPr>
              <w:t xml:space="preserve">ины» - сильные, ловкие, смелые, посвященный «Дню Защитников Отечества», для учащихся 1-9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Февраль</w:t>
            </w:r>
          </w:p>
        </w:tc>
        <w:tc>
          <w:tcPr>
            <w:tcW w:w="3049" w:type="dxa"/>
            <w:vAlign w:val="center"/>
          </w:tcPr>
          <w:p w:rsidR="00F61F2F" w:rsidRDefault="00F61F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428B059" wp14:editId="080244AA">
                  <wp:extent cx="1304925" cy="926465"/>
                  <wp:effectExtent l="0" t="0" r="9525" b="698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61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DE659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По</w:t>
            </w:r>
            <w:r w:rsidR="00DE6592">
              <w:rPr>
                <w:rFonts w:eastAsia="Times New Roman"/>
                <w:color w:val="000000"/>
                <w:sz w:val="28"/>
                <w:szCs w:val="28"/>
              </w:rPr>
              <w:t>дборка материала</w:t>
            </w:r>
            <w:r w:rsidR="00436FBA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="00DE6592">
              <w:rPr>
                <w:rFonts w:eastAsia="Times New Roman"/>
                <w:color w:val="000000"/>
                <w:sz w:val="28"/>
                <w:szCs w:val="28"/>
              </w:rPr>
              <w:t xml:space="preserve">- презентация о </w:t>
            </w:r>
            <w:r w:rsidR="002C0D03">
              <w:rPr>
                <w:rFonts w:eastAsia="Times New Roman"/>
                <w:color w:val="000000"/>
                <w:sz w:val="28"/>
                <w:szCs w:val="28"/>
              </w:rPr>
              <w:t>женщинах « Весна в природе и в душе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»,</w:t>
            </w:r>
          </w:p>
          <w:p w:rsidR="00764F1E" w:rsidRPr="00764F1E" w:rsidRDefault="002C0D0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«Весенняя радуга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</w:tc>
        <w:tc>
          <w:tcPr>
            <w:tcW w:w="3049" w:type="dxa"/>
            <w:vAlign w:val="center"/>
          </w:tcPr>
          <w:p w:rsidR="00764F1E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62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1A5281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Игра: «Все на свете интересно!» 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для учащихся начальных 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Март </w:t>
            </w:r>
          </w:p>
        </w:tc>
        <w:tc>
          <w:tcPr>
            <w:tcW w:w="3049" w:type="dxa"/>
            <w:vAlign w:val="center"/>
          </w:tcPr>
          <w:p w:rsidR="00F61F2F" w:rsidRDefault="00F61F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5A10EAAC" wp14:editId="5607BC2C">
                  <wp:extent cx="1122611" cy="809625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09" cy="81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2C0D03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155 лет со дня рождения М. Горького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2C0D03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</w:tc>
        <w:tc>
          <w:tcPr>
            <w:tcW w:w="3049" w:type="dxa"/>
            <w:vAlign w:val="center"/>
          </w:tcPr>
          <w:p w:rsidR="00764F1E" w:rsidRPr="00764F1E" w:rsidRDefault="00911B25" w:rsidP="00911B2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64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1A5281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Обзор: «Экологическая тропа». «Завещано беречь нам этот мир», «Жалобная книга природы», «Ведь </w:t>
            </w:r>
            <w:r w:rsidR="00764F1E" w:rsidRPr="00764F1E">
              <w:rPr>
                <w:rFonts w:eastAsia="Times New Roman"/>
                <w:color w:val="000000"/>
                <w:sz w:val="28"/>
                <w:szCs w:val="28"/>
              </w:rPr>
              <w:t>земля – это наша душа»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Март</w:t>
            </w:r>
          </w:p>
        </w:tc>
        <w:tc>
          <w:tcPr>
            <w:tcW w:w="3049" w:type="dxa"/>
            <w:vAlign w:val="center"/>
          </w:tcPr>
          <w:p w:rsidR="00F61F2F" w:rsidRDefault="00F61F2F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01CACF36" wp14:editId="5C7BFB52">
                  <wp:extent cx="943134" cy="885825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1" cy="88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4F1E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="00764F1E"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- педагог</w:t>
            </w:r>
          </w:p>
        </w:tc>
      </w:tr>
      <w:tr w:rsidR="00764F1E" w:rsidRPr="00764F1E" w:rsidTr="00455321">
        <w:tc>
          <w:tcPr>
            <w:tcW w:w="9464" w:type="dxa"/>
            <w:gridSpan w:val="6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Theme="minorHAnsi"/>
                <w:b/>
                <w:color w:val="000000"/>
                <w:sz w:val="36"/>
                <w:szCs w:val="28"/>
                <w:shd w:val="clear" w:color="auto" w:fill="FFFFFF"/>
                <w:lang w:eastAsia="en-US"/>
              </w:rPr>
            </w:pPr>
            <w:r w:rsidRPr="00764F1E">
              <w:rPr>
                <w:rFonts w:eastAsiaTheme="minorHAnsi"/>
                <w:b/>
                <w:color w:val="000000"/>
                <w:sz w:val="28"/>
                <w:szCs w:val="23"/>
                <w:shd w:val="clear" w:color="auto" w:fill="FFFFFF"/>
                <w:lang w:eastAsia="en-US"/>
              </w:rPr>
              <w:t>ПЛАН РАБОТЫ НА IV ЧЕТВЕРТЬ</w:t>
            </w:r>
            <w:r w:rsidRPr="00764F1E">
              <w:rPr>
                <w:rFonts w:eastAsiaTheme="minorHAnsi"/>
                <w:b/>
                <w:color w:val="000000"/>
                <w:sz w:val="36"/>
                <w:szCs w:val="28"/>
                <w:shd w:val="clear" w:color="auto" w:fill="FFFFFF"/>
                <w:lang w:eastAsia="en-US"/>
              </w:rPr>
              <w:t xml:space="preserve"> 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4F1E">
              <w:rPr>
                <w:rFonts w:eastAsiaTheme="minorHAnsi"/>
                <w:b/>
                <w:color w:val="000000"/>
                <w:sz w:val="28"/>
                <w:szCs w:val="28"/>
                <w:shd w:val="clear" w:color="auto" w:fill="FFFFFF"/>
                <w:lang w:eastAsia="en-US"/>
              </w:rPr>
              <w:t>Апрель – декада «Неделя детской книги»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b/>
                <w:color w:val="000000"/>
                <w:sz w:val="28"/>
                <w:szCs w:val="23"/>
                <w:shd w:val="clear" w:color="auto" w:fill="FFFFFF"/>
                <w:lang w:eastAsia="en-US"/>
              </w:rPr>
              <w:t>Май – месячник памяти</w:t>
            </w:r>
          </w:p>
        </w:tc>
      </w:tr>
      <w:tr w:rsidR="00764F1E" w:rsidRPr="00764F1E" w:rsidTr="00455321">
        <w:tc>
          <w:tcPr>
            <w:tcW w:w="636" w:type="dxa"/>
            <w:vAlign w:val="center"/>
          </w:tcPr>
          <w:p w:rsidR="00764F1E" w:rsidRPr="00764F1E" w:rsidRDefault="00905868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65</w:t>
            </w:r>
          </w:p>
        </w:tc>
        <w:tc>
          <w:tcPr>
            <w:tcW w:w="4434" w:type="dxa"/>
            <w:gridSpan w:val="3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Игра – путешествие «Через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волшебный лес к Весне», для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учащихся 5 классов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764F1E" w:rsidRPr="00764F1E" w:rsidRDefault="002C0D03" w:rsidP="002C0D03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апрель</w:t>
            </w:r>
          </w:p>
        </w:tc>
        <w:tc>
          <w:tcPr>
            <w:tcW w:w="3049" w:type="dxa"/>
            <w:vAlign w:val="center"/>
          </w:tcPr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Учитель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биологии, зав.</w:t>
            </w:r>
          </w:p>
          <w:p w:rsidR="00764F1E" w:rsidRPr="00764F1E" w:rsidRDefault="00764F1E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библиотекой,</w:t>
            </w:r>
          </w:p>
          <w:p w:rsidR="00764F1E" w:rsidRPr="00764F1E" w:rsidRDefault="00764F1E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DE659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Подготовка и проведение «Недели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детской книги» (по отдельному плану)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Апрель</w:t>
            </w:r>
          </w:p>
        </w:tc>
        <w:tc>
          <w:tcPr>
            <w:tcW w:w="3049" w:type="dxa"/>
            <w:vAlign w:val="center"/>
          </w:tcPr>
          <w:p w:rsidR="00911B25" w:rsidRPr="00764F1E" w:rsidRDefault="00911B25" w:rsidP="00861FBB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4434" w:type="dxa"/>
            <w:gridSpan w:val="3"/>
            <w:vAlign w:val="center"/>
          </w:tcPr>
          <w:p w:rsidR="00911B25" w:rsidRDefault="00911B25" w:rsidP="00DE659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День космонавтики беседа:   «Космическая азбука»</w:t>
            </w: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3049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Библиотекарь -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 xml:space="preserve">Обзор литературы: «Праздник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lastRenderedPageBreak/>
              <w:t>смеха и шуток» - праздник безобразник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Default="00911B25" w:rsidP="00764F1E">
            <w:pPr>
              <w:shd w:val="clear" w:color="auto" w:fill="FFFFFF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Апрель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3-4 классы</w:t>
            </w:r>
          </w:p>
        </w:tc>
        <w:tc>
          <w:tcPr>
            <w:tcW w:w="3049" w:type="dxa"/>
            <w:vAlign w:val="center"/>
          </w:tcPr>
          <w:p w:rsidR="00911B25" w:rsidRPr="00764F1E" w:rsidRDefault="00911B25" w:rsidP="00911B25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69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Красота родной природы-презентация Международный День птиц- 1 апреля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Апрель</w:t>
            </w:r>
          </w:p>
        </w:tc>
        <w:tc>
          <w:tcPr>
            <w:tcW w:w="3049" w:type="dxa"/>
            <w:vAlign w:val="center"/>
          </w:tcPr>
          <w:p w:rsidR="00911B25" w:rsidRPr="00DE3503" w:rsidRDefault="00911B25" w:rsidP="00DE350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D72F91">
            <w:pPr>
              <w:shd w:val="clear" w:color="auto" w:fill="FFFFFF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78 летию Великой Отечественной войне. Ряд бесед: « Пусть не будет войны никогда!», « Великая Отечественная война!». Принять участие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>в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школьных  мероприятий.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Pr="00764F1E" w:rsidRDefault="00911B25" w:rsidP="00DE3503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71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DE659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Подг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отовка материала для проведения мероприятий, посвященных «Дню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памяти»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Pr="00DE3503" w:rsidRDefault="00911B25" w:rsidP="00DE3503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625C2F40" wp14:editId="058D9F4B">
                  <wp:extent cx="1200785" cy="798830"/>
                  <wp:effectExtent l="0" t="0" r="0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72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Оформление книжной выставки:</w:t>
            </w:r>
          </w:p>
          <w:p w:rsidR="00911B25" w:rsidRPr="00764F1E" w:rsidRDefault="00911B25" w:rsidP="001A5281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«Подв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игу народа жить веках» - урок </w:t>
            </w:r>
            <w:r w:rsidRPr="00764F1E">
              <w:rPr>
                <w:rFonts w:eastAsia="Times New Roman"/>
                <w:color w:val="000000"/>
                <w:sz w:val="28"/>
                <w:szCs w:val="28"/>
              </w:rPr>
              <w:t>памяти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49"/>
            </w:tblGrid>
            <w:tr w:rsidR="00911B25" w:rsidRPr="00764F1E" w:rsidTr="00861FBB">
              <w:tc>
                <w:tcPr>
                  <w:tcW w:w="3049" w:type="dxa"/>
                  <w:vAlign w:val="center"/>
                </w:tcPr>
                <w:p w:rsidR="00911B25" w:rsidRPr="00764F1E" w:rsidRDefault="00911B25" w:rsidP="00861FBB">
                  <w:pPr>
                    <w:jc w:val="center"/>
                    <w:rPr>
                      <w:rFonts w:asciiTheme="minorHAnsi" w:eastAsiaTheme="minorHAnsi" w:hAnsiTheme="minorHAnsi" w:cstheme="minorBidi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Б</w:t>
                  </w:r>
                  <w:r w:rsidRPr="00764F1E"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>иблиотекарь</w:t>
                  </w:r>
                  <w:r>
                    <w:rPr>
                      <w:rFonts w:eastAsiaTheme="minorHAnsi"/>
                      <w:sz w:val="28"/>
                      <w:szCs w:val="28"/>
                      <w:lang w:eastAsia="en-US"/>
                    </w:rPr>
                    <w:t xml:space="preserve"> педагог</w:t>
                  </w:r>
                </w:p>
              </w:tc>
            </w:tr>
          </w:tbl>
          <w:p w:rsidR="00911B25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73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«Международный День»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выставка обзор – 15 мая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Pr="00764F1E" w:rsidRDefault="00911B25" w:rsidP="00861FBB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74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DE659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>День пограничника России: « На страже границы»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Работа с читательскими формулярами, выявление задолженности «Ни одной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зачитанной книги»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524A915" wp14:editId="0A77643F">
                  <wp:extent cx="1225550" cy="92075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1B25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Pr="00764F1E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4434" w:type="dxa"/>
            <w:gridSpan w:val="3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Сдача учебников учащимися и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="Times New Roman"/>
                <w:color w:val="000000"/>
                <w:sz w:val="28"/>
                <w:szCs w:val="28"/>
              </w:rPr>
              <w:t>учителями по графику</w:t>
            </w:r>
          </w:p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764F1E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Май </w:t>
            </w:r>
          </w:p>
        </w:tc>
        <w:tc>
          <w:tcPr>
            <w:tcW w:w="3049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214D81A8" wp14:editId="3573C96C">
                  <wp:extent cx="932815" cy="932815"/>
                  <wp:effectExtent l="0" t="0" r="635" b="63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1B25" w:rsidRPr="00764F1E" w:rsidRDefault="00911B25" w:rsidP="00764F1E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Б</w:t>
            </w:r>
            <w:r w:rsidRPr="00764F1E">
              <w:rPr>
                <w:rFonts w:eastAsiaTheme="minorHAnsi"/>
                <w:sz w:val="28"/>
                <w:szCs w:val="28"/>
                <w:lang w:eastAsia="en-US"/>
              </w:rPr>
              <w:t>иблиотекарь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педагог</w:t>
            </w:r>
          </w:p>
        </w:tc>
      </w:tr>
      <w:tr w:rsidR="00911B25" w:rsidRPr="00764F1E" w:rsidTr="00455321">
        <w:tc>
          <w:tcPr>
            <w:tcW w:w="636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77</w:t>
            </w:r>
          </w:p>
        </w:tc>
        <w:tc>
          <w:tcPr>
            <w:tcW w:w="4434" w:type="dxa"/>
            <w:gridSpan w:val="3"/>
            <w:vAlign w:val="center"/>
          </w:tcPr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Книги юбиляры: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100лет – « Алые паруса»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1922) А. Грин.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100 лет – « Одиссея капитана Блада»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1922) Р. Сабатини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100 лет – «Мойдодыр»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1922), « Тараканище»  К.И. Чуковский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50 лет – « Домовенок Кузька»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1972) Т.И. Александрова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lastRenderedPageBreak/>
              <w:t>190 лет – « Евгений Онегин» А. С. Пушкина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160 лет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>–«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Толковый словарь живого великорусского языка» В.И. Даль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150 лет – « Снегурочка» А.Н.Островский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1873)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100 лет – «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Дерсу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Узала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» В.К Арсеньев </w:t>
            </w:r>
            <w:proofErr w:type="gramStart"/>
            <w:r>
              <w:rPr>
                <w:rFonts w:eastAsia="Times New Roman"/>
                <w:color w:val="000000"/>
                <w:sz w:val="28"/>
                <w:szCs w:val="28"/>
              </w:rPr>
              <w:t xml:space="preserve">( 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</w:rPr>
              <w:t>1923)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100 лет – « Красные дьяволята» П.А. </w:t>
            </w:r>
            <w:proofErr w:type="spellStart"/>
            <w:r>
              <w:rPr>
                <w:rFonts w:eastAsia="Times New Roman"/>
                <w:color w:val="000000"/>
                <w:sz w:val="28"/>
                <w:szCs w:val="28"/>
              </w:rPr>
              <w:t>Пляхин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100 лет « Чапаев» Д.А. Фурманов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100 лет – « Аэлита» А.Н. Толстой.</w:t>
            </w: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11B25" w:rsidRDefault="00911B25" w:rsidP="00764F1E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911B25" w:rsidRPr="00764F1E" w:rsidRDefault="00911B25" w:rsidP="00553D12">
            <w:pPr>
              <w:shd w:val="clear" w:color="auto" w:fill="FFFFFF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:rsidR="00911B25" w:rsidRPr="00764F1E" w:rsidRDefault="00911B25" w:rsidP="00764F1E">
            <w:pPr>
              <w:shd w:val="clear" w:color="auto" w:fill="FFFFFF"/>
              <w:jc w:val="center"/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2022 -2023</w:t>
            </w:r>
          </w:p>
        </w:tc>
        <w:tc>
          <w:tcPr>
            <w:tcW w:w="3049" w:type="dxa"/>
            <w:vAlign w:val="center"/>
          </w:tcPr>
          <w:p w:rsidR="00911B25" w:rsidRDefault="00911B25" w:rsidP="00764F1E">
            <w:pPr>
              <w:jc w:val="center"/>
              <w:rPr>
                <w:rFonts w:eastAsiaTheme="minorHAnsi"/>
                <w:noProof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</w:rPr>
              <w:t>Весь год</w:t>
            </w:r>
          </w:p>
        </w:tc>
      </w:tr>
    </w:tbl>
    <w:p w:rsidR="00764F1E" w:rsidRPr="00764F1E" w:rsidRDefault="00764F1E" w:rsidP="00F61F2F">
      <w:pPr>
        <w:spacing w:after="200" w:line="276" w:lineRule="auto"/>
        <w:ind w:left="-142" w:firstLine="142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5797C" w:rsidRDefault="0025797C"/>
    <w:p w:rsidR="00DE6592" w:rsidRDefault="00DE6592"/>
    <w:p w:rsidR="00DE6592" w:rsidRPr="00DE6592" w:rsidRDefault="001B17B4" w:rsidP="00DE6592">
      <w:pPr>
        <w:jc w:val="center"/>
        <w:rPr>
          <w:rFonts w:ascii="Mistral" w:hAnsi="Mistral"/>
          <w:sz w:val="52"/>
        </w:rPr>
      </w:pPr>
      <w:r>
        <w:rPr>
          <w:rFonts w:ascii="Mistral" w:hAnsi="Mistral"/>
          <w:sz w:val="52"/>
        </w:rPr>
        <w:t>Библиотекарь - педагог</w:t>
      </w:r>
      <w:r w:rsidR="0012667F">
        <w:rPr>
          <w:rFonts w:ascii="Mistral" w:hAnsi="Mistral"/>
          <w:sz w:val="52"/>
        </w:rPr>
        <w:t>: Доюнова С.С.</w:t>
      </w:r>
    </w:p>
    <w:sectPr w:rsidR="00DE6592" w:rsidRPr="00DE6592" w:rsidSect="001B17B4">
      <w:pgSz w:w="11906" w:h="16838"/>
      <w:pgMar w:top="568" w:right="1134" w:bottom="709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0C9" w:rsidRDefault="00D840C9" w:rsidP="00455321">
      <w:r>
        <w:separator/>
      </w:r>
    </w:p>
  </w:endnote>
  <w:endnote w:type="continuationSeparator" w:id="0">
    <w:p w:rsidR="00D840C9" w:rsidRDefault="00D840C9" w:rsidP="0045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0C9" w:rsidRDefault="00D840C9" w:rsidP="00455321">
      <w:r>
        <w:separator/>
      </w:r>
    </w:p>
  </w:footnote>
  <w:footnote w:type="continuationSeparator" w:id="0">
    <w:p w:rsidR="00D840C9" w:rsidRDefault="00D840C9" w:rsidP="00455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23C81"/>
    <w:multiLevelType w:val="hybridMultilevel"/>
    <w:tmpl w:val="F0AE025E"/>
    <w:lvl w:ilvl="0" w:tplc="8366608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0C7621"/>
    <w:multiLevelType w:val="hybridMultilevel"/>
    <w:tmpl w:val="EBA6E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A3681"/>
    <w:multiLevelType w:val="multilevel"/>
    <w:tmpl w:val="65922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7FC"/>
    <w:rsid w:val="00026968"/>
    <w:rsid w:val="00041C70"/>
    <w:rsid w:val="000827FC"/>
    <w:rsid w:val="0012667F"/>
    <w:rsid w:val="00136634"/>
    <w:rsid w:val="001538E0"/>
    <w:rsid w:val="00155465"/>
    <w:rsid w:val="001A5281"/>
    <w:rsid w:val="001B17B4"/>
    <w:rsid w:val="001F7924"/>
    <w:rsid w:val="00203621"/>
    <w:rsid w:val="00213163"/>
    <w:rsid w:val="0025797C"/>
    <w:rsid w:val="00263C55"/>
    <w:rsid w:val="00277A9B"/>
    <w:rsid w:val="002C0D03"/>
    <w:rsid w:val="00375CC3"/>
    <w:rsid w:val="00376EAF"/>
    <w:rsid w:val="003B0FF6"/>
    <w:rsid w:val="003B17CA"/>
    <w:rsid w:val="003C61E8"/>
    <w:rsid w:val="003F1AD9"/>
    <w:rsid w:val="00436FBA"/>
    <w:rsid w:val="00455321"/>
    <w:rsid w:val="004930B1"/>
    <w:rsid w:val="004E788F"/>
    <w:rsid w:val="004F1751"/>
    <w:rsid w:val="00523682"/>
    <w:rsid w:val="00553D12"/>
    <w:rsid w:val="0055509D"/>
    <w:rsid w:val="00585D3A"/>
    <w:rsid w:val="005A43EC"/>
    <w:rsid w:val="005E121C"/>
    <w:rsid w:val="00696BF6"/>
    <w:rsid w:val="006C3B6F"/>
    <w:rsid w:val="0075559E"/>
    <w:rsid w:val="00764F1E"/>
    <w:rsid w:val="007657D2"/>
    <w:rsid w:val="007B1758"/>
    <w:rsid w:val="00841353"/>
    <w:rsid w:val="008422D4"/>
    <w:rsid w:val="0085267B"/>
    <w:rsid w:val="0086271E"/>
    <w:rsid w:val="008D63D3"/>
    <w:rsid w:val="008F79A9"/>
    <w:rsid w:val="00905868"/>
    <w:rsid w:val="00911B25"/>
    <w:rsid w:val="009135C7"/>
    <w:rsid w:val="00994C71"/>
    <w:rsid w:val="009D1E11"/>
    <w:rsid w:val="009D4A97"/>
    <w:rsid w:val="00A945BC"/>
    <w:rsid w:val="00B515C5"/>
    <w:rsid w:val="00B74C05"/>
    <w:rsid w:val="00B92870"/>
    <w:rsid w:val="00BA5EE9"/>
    <w:rsid w:val="00BB74F2"/>
    <w:rsid w:val="00C42682"/>
    <w:rsid w:val="00C65CFB"/>
    <w:rsid w:val="00CA5B22"/>
    <w:rsid w:val="00D25636"/>
    <w:rsid w:val="00D55D94"/>
    <w:rsid w:val="00D72F91"/>
    <w:rsid w:val="00D840C9"/>
    <w:rsid w:val="00DE3503"/>
    <w:rsid w:val="00DE6592"/>
    <w:rsid w:val="00E12602"/>
    <w:rsid w:val="00E66960"/>
    <w:rsid w:val="00E74AC7"/>
    <w:rsid w:val="00EA2957"/>
    <w:rsid w:val="00EE1543"/>
    <w:rsid w:val="00F07428"/>
    <w:rsid w:val="00F35168"/>
    <w:rsid w:val="00F42785"/>
    <w:rsid w:val="00F61F2F"/>
    <w:rsid w:val="00F6232F"/>
    <w:rsid w:val="00FB28AB"/>
    <w:rsid w:val="00FD7E87"/>
    <w:rsid w:val="00FE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4F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9D1E11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3"/>
    <w:qFormat/>
    <w:rsid w:val="009D1E1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9D1E1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D1E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E11"/>
    <w:rPr>
      <w:rFonts w:ascii="Tahoma" w:eastAsia="Calibri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6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64F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4553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532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53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5321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1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64F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9D1E11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3"/>
    <w:qFormat/>
    <w:rsid w:val="009D1E1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qFormat/>
    <w:rsid w:val="009D1E1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D1E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E11"/>
    <w:rPr>
      <w:rFonts w:ascii="Tahoma" w:eastAsia="Calibri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764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64F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9">
    <w:name w:val="header"/>
    <w:basedOn w:val="a"/>
    <w:link w:val="aa"/>
    <w:uiPriority w:val="99"/>
    <w:unhideWhenUsed/>
    <w:rsid w:val="0045532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5321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532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5321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67BD4-EDF3-41D6-9F7F-D82893FDA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2006</Words>
  <Characters>11438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4</cp:revision>
  <cp:lastPrinted>2021-09-03T10:33:00Z</cp:lastPrinted>
  <dcterms:created xsi:type="dcterms:W3CDTF">2022-09-07T18:28:00Z</dcterms:created>
  <dcterms:modified xsi:type="dcterms:W3CDTF">2022-09-07T18:29:00Z</dcterms:modified>
</cp:coreProperties>
</file>